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C29F2" w14:textId="77777777" w:rsidR="003741EE" w:rsidRDefault="003741EE" w:rsidP="003741EE">
      <w:pPr>
        <w:spacing w:before="100" w:beforeAutospacing="1"/>
        <w:contextualSpacing/>
        <w:jc w:val="center"/>
      </w:pPr>
      <w:r>
        <w:rPr>
          <w:b/>
        </w:rPr>
        <w:t>ДЕМОВЕРСИЯ</w:t>
      </w:r>
    </w:p>
    <w:p w14:paraId="025208FA" w14:textId="56BF2934" w:rsidR="003741EE" w:rsidRDefault="003741EE" w:rsidP="003741EE">
      <w:pPr>
        <w:spacing w:before="100" w:beforeAutospacing="1"/>
        <w:contextualSpacing/>
        <w:jc w:val="center"/>
      </w:pPr>
      <w:r>
        <w:rPr>
          <w:b/>
        </w:rPr>
        <w:t xml:space="preserve">итоговой контрольной работы по предмету "французский язык" за курс </w:t>
      </w:r>
      <w:r>
        <w:rPr>
          <w:b/>
        </w:rPr>
        <w:t>8</w:t>
      </w:r>
      <w:r>
        <w:rPr>
          <w:b/>
        </w:rPr>
        <w:t xml:space="preserve"> класса</w:t>
      </w:r>
    </w:p>
    <w:p w14:paraId="202F0D0E" w14:textId="77777777" w:rsidR="003741EE" w:rsidRDefault="003741EE" w:rsidP="003741EE">
      <w:pPr>
        <w:spacing w:before="100" w:beforeAutospacing="1"/>
        <w:contextualSpacing/>
        <w:jc w:val="center"/>
      </w:pPr>
      <w:r>
        <w:rPr>
          <w:b/>
        </w:rPr>
        <w:t>базовый уровень</w:t>
      </w:r>
    </w:p>
    <w:p w14:paraId="0E0CB2A7" w14:textId="77777777" w:rsidR="003F13D3" w:rsidRDefault="003F13D3" w:rsidP="003F13D3">
      <w:pPr>
        <w:shd w:val="clear" w:color="auto" w:fill="FFFFFF"/>
        <w:tabs>
          <w:tab w:val="left" w:pos="8460"/>
        </w:tabs>
        <w:ind w:left="12"/>
        <w:jc w:val="center"/>
      </w:pPr>
      <w:r>
        <w:rPr>
          <w:b/>
        </w:rPr>
        <w:t>Раздел 1 (задания по аудированию)</w:t>
      </w:r>
    </w:p>
    <w:p w14:paraId="4FD6B241" w14:textId="0782086D" w:rsidR="00A24FE4" w:rsidRDefault="003F13D3" w:rsidP="00A24FE4">
      <w:pPr>
        <w:pBdr>
          <w:top w:val="single" w:sz="4" w:space="1" w:color="auto"/>
          <w:left w:val="single" w:sz="4" w:space="4" w:color="auto"/>
          <w:bottom w:val="single" w:sz="4" w:space="1" w:color="auto"/>
          <w:right w:val="single" w:sz="4" w:space="4" w:color="auto"/>
        </w:pBdr>
        <w:jc w:val="both"/>
        <w:rPr>
          <w:b/>
          <w:lang w:val="fr-FR"/>
        </w:rPr>
      </w:pPr>
      <w:r>
        <w:t xml:space="preserve">Вы услышите речь гида, представляющего Руан. В заданиях </w:t>
      </w:r>
      <w:r>
        <w:rPr>
          <w:b/>
        </w:rPr>
        <w:t>1-5</w:t>
      </w:r>
      <w:r>
        <w:t xml:space="preserve"> обведите цифру </w:t>
      </w:r>
      <w:r>
        <w:rPr>
          <w:b/>
        </w:rPr>
        <w:t>1, 2</w:t>
      </w:r>
      <w:r>
        <w:t xml:space="preserve"> или </w:t>
      </w:r>
      <w:r>
        <w:rPr>
          <w:b/>
        </w:rPr>
        <w:t>3</w:t>
      </w:r>
      <w:r>
        <w:t>, соответствующую выбранному вами варианту ответа. Ответы занесите в БЛАНК ОТВЕТОВ. Вы услышите запись дважды.</w:t>
      </w:r>
    </w:p>
    <w:p w14:paraId="4BB5F0F1" w14:textId="77777777" w:rsidR="00A24FE4" w:rsidRDefault="00A24FE4" w:rsidP="003F13D3">
      <w:pPr>
        <w:rPr>
          <w:b/>
          <w:lang w:val="fr-FR"/>
        </w:rPr>
        <w:sectPr w:rsidR="00A24FE4" w:rsidSect="00A24FE4">
          <w:pgSz w:w="11906" w:h="16838"/>
          <w:pgMar w:top="720" w:right="720" w:bottom="720" w:left="720" w:header="708" w:footer="708" w:gutter="0"/>
          <w:cols w:space="708"/>
          <w:docGrid w:linePitch="360"/>
        </w:sectPr>
      </w:pPr>
    </w:p>
    <w:p w14:paraId="2496014C" w14:textId="7A814160" w:rsidR="003F13D3" w:rsidRDefault="003F13D3" w:rsidP="003F13D3">
      <w:pPr>
        <w:rPr>
          <w:lang w:val="fr-FR"/>
        </w:rPr>
      </w:pPr>
      <w:r>
        <w:rPr>
          <w:b/>
          <w:lang w:val="fr-FR"/>
        </w:rPr>
        <w:t>1.</w:t>
      </w:r>
      <w:r>
        <w:rPr>
          <w:lang w:val="fr-FR"/>
        </w:rPr>
        <w:t xml:space="preserve"> Rouen est la capitale de ...</w:t>
      </w:r>
    </w:p>
    <w:p w14:paraId="29BC7642" w14:textId="77777777" w:rsidR="003F13D3" w:rsidRDefault="003F13D3" w:rsidP="003F13D3">
      <w:pPr>
        <w:numPr>
          <w:ilvl w:val="0"/>
          <w:numId w:val="1"/>
        </w:numPr>
        <w:ind w:right="-238"/>
        <w:rPr>
          <w:lang w:val="fr-FR"/>
        </w:rPr>
      </w:pPr>
      <w:smartTag w:uri="urn:schemas-microsoft-com:office:smarttags" w:element="PersonName">
        <w:smartTagPr>
          <w:attr w:name="ProductID" w:val="la Haute-Normandie"/>
        </w:smartTagPr>
        <w:r>
          <w:rPr>
            <w:lang w:val="fr-FR"/>
          </w:rPr>
          <w:t>la Haute-Normandie</w:t>
        </w:r>
      </w:smartTag>
    </w:p>
    <w:p w14:paraId="3E119DEA" w14:textId="77777777" w:rsidR="003F13D3" w:rsidRDefault="003F13D3" w:rsidP="003F13D3">
      <w:pPr>
        <w:numPr>
          <w:ilvl w:val="0"/>
          <w:numId w:val="1"/>
        </w:numPr>
        <w:rPr>
          <w:lang w:val="fr-FR"/>
        </w:rPr>
      </w:pPr>
      <w:smartTag w:uri="urn:schemas-microsoft-com:office:smarttags" w:element="PersonName">
        <w:smartTagPr>
          <w:attr w:name="ProductID" w:val="la Basse-Normandie"/>
        </w:smartTagPr>
        <w:r>
          <w:rPr>
            <w:lang w:val="fr-FR"/>
          </w:rPr>
          <w:t>la Basse-Normandie</w:t>
        </w:r>
      </w:smartTag>
    </w:p>
    <w:p w14:paraId="44E3EEFA" w14:textId="77777777" w:rsidR="003F13D3" w:rsidRDefault="003F13D3" w:rsidP="003F13D3">
      <w:pPr>
        <w:numPr>
          <w:ilvl w:val="0"/>
          <w:numId w:val="1"/>
        </w:numPr>
        <w:rPr>
          <w:lang w:val="fr-FR"/>
        </w:rPr>
      </w:pPr>
      <w:r>
        <w:rPr>
          <w:lang w:val="fr-FR"/>
        </w:rPr>
        <w:t>la Bretagne</w:t>
      </w:r>
    </w:p>
    <w:p w14:paraId="7753C5E8" w14:textId="77777777" w:rsidR="003F13D3" w:rsidRDefault="003F13D3" w:rsidP="003F13D3">
      <w:pPr>
        <w:rPr>
          <w:lang w:val="fr-FR"/>
        </w:rPr>
      </w:pPr>
      <w:r>
        <w:rPr>
          <w:b/>
          <w:lang w:val="fr-FR"/>
        </w:rPr>
        <w:t>2.</w:t>
      </w:r>
      <w:r>
        <w:rPr>
          <w:lang w:val="fr-FR"/>
        </w:rPr>
        <w:t xml:space="preserve"> Quel nom porte la célèbre cathédrale de Rouen?</w:t>
      </w:r>
    </w:p>
    <w:p w14:paraId="63DC545C" w14:textId="77777777" w:rsidR="003F13D3" w:rsidRDefault="003F13D3" w:rsidP="003F13D3">
      <w:pPr>
        <w:numPr>
          <w:ilvl w:val="0"/>
          <w:numId w:val="2"/>
        </w:numPr>
        <w:rPr>
          <w:lang w:val="fr-FR"/>
        </w:rPr>
      </w:pPr>
      <w:r>
        <w:rPr>
          <w:lang w:val="fr-FR"/>
        </w:rPr>
        <w:t>Jeanne d’Arc</w:t>
      </w:r>
    </w:p>
    <w:p w14:paraId="169D29A9" w14:textId="77777777" w:rsidR="003F13D3" w:rsidRDefault="003F13D3" w:rsidP="003F13D3">
      <w:pPr>
        <w:numPr>
          <w:ilvl w:val="0"/>
          <w:numId w:val="2"/>
        </w:numPr>
        <w:rPr>
          <w:lang w:val="fr-FR"/>
        </w:rPr>
      </w:pPr>
      <w:r>
        <w:rPr>
          <w:lang w:val="fr-FR"/>
        </w:rPr>
        <w:t>Saint-Sauveur</w:t>
      </w:r>
    </w:p>
    <w:p w14:paraId="265402E0" w14:textId="77777777" w:rsidR="003F13D3" w:rsidRDefault="003F13D3" w:rsidP="003F13D3">
      <w:pPr>
        <w:numPr>
          <w:ilvl w:val="0"/>
          <w:numId w:val="2"/>
        </w:numPr>
        <w:rPr>
          <w:lang w:val="fr-FR"/>
        </w:rPr>
      </w:pPr>
      <w:r>
        <w:rPr>
          <w:lang w:val="fr-FR"/>
        </w:rPr>
        <w:t>Notre-Dame</w:t>
      </w:r>
    </w:p>
    <w:p w14:paraId="7FFF13FA" w14:textId="77777777" w:rsidR="003F13D3" w:rsidRDefault="003F13D3" w:rsidP="003F13D3">
      <w:pPr>
        <w:rPr>
          <w:lang w:val="fr-FR"/>
        </w:rPr>
      </w:pPr>
      <w:r>
        <w:rPr>
          <w:b/>
          <w:lang w:val="fr-FR"/>
        </w:rPr>
        <w:t>3.</w:t>
      </w:r>
      <w:r>
        <w:rPr>
          <w:lang w:val="fr-FR"/>
        </w:rPr>
        <w:t xml:space="preserve"> La tour Jeanne d’Arc c’est la tour </w:t>
      </w:r>
    </w:p>
    <w:p w14:paraId="77AE5E65" w14:textId="77777777" w:rsidR="003F13D3" w:rsidRDefault="003F13D3" w:rsidP="003F13D3">
      <w:pPr>
        <w:numPr>
          <w:ilvl w:val="0"/>
          <w:numId w:val="3"/>
        </w:numPr>
        <w:rPr>
          <w:lang w:val="fr-FR"/>
        </w:rPr>
      </w:pPr>
      <w:r>
        <w:rPr>
          <w:lang w:val="fr-FR"/>
        </w:rPr>
        <w:t>de la vieille forteresse</w:t>
      </w:r>
    </w:p>
    <w:p w14:paraId="77683D34" w14:textId="77777777" w:rsidR="003F13D3" w:rsidRDefault="003F13D3" w:rsidP="003F13D3">
      <w:pPr>
        <w:numPr>
          <w:ilvl w:val="0"/>
          <w:numId w:val="3"/>
        </w:numPr>
        <w:rPr>
          <w:lang w:val="fr-FR"/>
        </w:rPr>
      </w:pPr>
      <w:r>
        <w:rPr>
          <w:lang w:val="fr-FR"/>
        </w:rPr>
        <w:t>de la vieille église</w:t>
      </w:r>
    </w:p>
    <w:p w14:paraId="7500DF1C" w14:textId="77777777" w:rsidR="003F13D3" w:rsidRDefault="003F13D3" w:rsidP="003F13D3">
      <w:pPr>
        <w:numPr>
          <w:ilvl w:val="0"/>
          <w:numId w:val="3"/>
        </w:numPr>
        <w:rPr>
          <w:lang w:val="fr-FR"/>
        </w:rPr>
      </w:pPr>
      <w:r>
        <w:rPr>
          <w:lang w:val="fr-FR"/>
        </w:rPr>
        <w:t>de la vieille cathédrale</w:t>
      </w:r>
    </w:p>
    <w:p w14:paraId="3D7C32AD" w14:textId="77777777" w:rsidR="003F13D3" w:rsidRDefault="003F13D3" w:rsidP="003F13D3">
      <w:pPr>
        <w:rPr>
          <w:lang w:val="fr-FR"/>
        </w:rPr>
      </w:pPr>
      <w:r>
        <w:rPr>
          <w:b/>
          <w:lang w:val="fr-FR"/>
        </w:rPr>
        <w:t xml:space="preserve">4. </w:t>
      </w:r>
      <w:r>
        <w:rPr>
          <w:lang w:val="fr-FR"/>
        </w:rPr>
        <w:t>Où Jeanne d’Arc a-t-elle été brûlée?</w:t>
      </w:r>
    </w:p>
    <w:p w14:paraId="60B0FA47" w14:textId="77777777" w:rsidR="003F13D3" w:rsidRDefault="003F13D3" w:rsidP="003F13D3">
      <w:pPr>
        <w:numPr>
          <w:ilvl w:val="0"/>
          <w:numId w:val="4"/>
        </w:numPr>
        <w:ind w:firstLine="180"/>
        <w:rPr>
          <w:lang w:val="fr-FR"/>
        </w:rPr>
      </w:pPr>
      <w:r>
        <w:rPr>
          <w:lang w:val="fr-FR"/>
        </w:rPr>
        <w:t>dans la cour de la vieille fortresse</w:t>
      </w:r>
    </w:p>
    <w:p w14:paraId="007E510F" w14:textId="77777777" w:rsidR="003F13D3" w:rsidRDefault="003F13D3" w:rsidP="003F13D3">
      <w:pPr>
        <w:numPr>
          <w:ilvl w:val="0"/>
          <w:numId w:val="4"/>
        </w:numPr>
        <w:ind w:firstLine="180"/>
        <w:rPr>
          <w:lang w:val="fr-FR"/>
        </w:rPr>
      </w:pPr>
      <w:r>
        <w:rPr>
          <w:lang w:val="fr-FR"/>
        </w:rPr>
        <w:t>sur la place du marché</w:t>
      </w:r>
    </w:p>
    <w:p w14:paraId="08F86912" w14:textId="77777777" w:rsidR="003F13D3" w:rsidRDefault="003F13D3" w:rsidP="003F13D3">
      <w:pPr>
        <w:numPr>
          <w:ilvl w:val="0"/>
          <w:numId w:val="4"/>
        </w:numPr>
        <w:ind w:firstLine="180"/>
        <w:rPr>
          <w:lang w:val="fr-FR"/>
        </w:rPr>
      </w:pPr>
      <w:r>
        <w:rPr>
          <w:lang w:val="fr-FR"/>
        </w:rPr>
        <w:t>au bord de la Seine</w:t>
      </w:r>
    </w:p>
    <w:p w14:paraId="3CE388FE" w14:textId="77777777" w:rsidR="003F13D3" w:rsidRDefault="003F13D3" w:rsidP="003F13D3">
      <w:pPr>
        <w:rPr>
          <w:lang w:val="fr-FR"/>
        </w:rPr>
      </w:pPr>
      <w:r>
        <w:rPr>
          <w:b/>
          <w:lang w:val="fr-FR"/>
        </w:rPr>
        <w:t xml:space="preserve">5. </w:t>
      </w:r>
      <w:r>
        <w:rPr>
          <w:lang w:val="fr-FR"/>
        </w:rPr>
        <w:t>Qui est né à Rouen?</w:t>
      </w:r>
    </w:p>
    <w:p w14:paraId="000B591F" w14:textId="77777777" w:rsidR="003F13D3" w:rsidRDefault="003F13D3" w:rsidP="003F13D3">
      <w:pPr>
        <w:numPr>
          <w:ilvl w:val="0"/>
          <w:numId w:val="5"/>
        </w:numPr>
        <w:ind w:firstLine="180"/>
        <w:rPr>
          <w:lang w:val="fr-FR"/>
        </w:rPr>
      </w:pPr>
      <w:r>
        <w:rPr>
          <w:lang w:val="fr-FR"/>
        </w:rPr>
        <w:t>Jeanne d’Arc</w:t>
      </w:r>
    </w:p>
    <w:p w14:paraId="4E66B827" w14:textId="77777777" w:rsidR="003F13D3" w:rsidRDefault="003F13D3" w:rsidP="003F13D3">
      <w:pPr>
        <w:numPr>
          <w:ilvl w:val="0"/>
          <w:numId w:val="5"/>
        </w:numPr>
        <w:ind w:firstLine="180"/>
        <w:rPr>
          <w:lang w:val="fr-FR"/>
        </w:rPr>
      </w:pPr>
      <w:r>
        <w:rPr>
          <w:lang w:val="fr-FR"/>
        </w:rPr>
        <w:t>Gustave Flaubert</w:t>
      </w:r>
    </w:p>
    <w:p w14:paraId="25A4493C" w14:textId="77777777" w:rsidR="00A24FE4" w:rsidRDefault="003F13D3" w:rsidP="00A24FE4">
      <w:pPr>
        <w:numPr>
          <w:ilvl w:val="0"/>
          <w:numId w:val="5"/>
        </w:numPr>
        <w:ind w:firstLine="180"/>
        <w:rPr>
          <w:lang w:val="fr-FR"/>
        </w:rPr>
      </w:pPr>
      <w:r w:rsidRPr="00A24FE4">
        <w:rPr>
          <w:lang w:val="fr-FR"/>
        </w:rPr>
        <w:t>Claude Monet</w:t>
      </w:r>
    </w:p>
    <w:p w14:paraId="535D9D1B" w14:textId="77777777" w:rsidR="00A24FE4" w:rsidRDefault="00A24FE4" w:rsidP="00A24FE4">
      <w:pPr>
        <w:ind w:left="900"/>
        <w:rPr>
          <w:lang w:val="fr-FR"/>
        </w:rPr>
        <w:sectPr w:rsidR="00A24FE4" w:rsidSect="00A24FE4">
          <w:type w:val="continuous"/>
          <w:pgSz w:w="11906" w:h="16838"/>
          <w:pgMar w:top="720" w:right="720" w:bottom="720" w:left="720" w:header="708" w:footer="708" w:gutter="0"/>
          <w:cols w:num="2" w:space="708"/>
          <w:docGrid w:linePitch="360"/>
        </w:sectPr>
      </w:pPr>
    </w:p>
    <w:p w14:paraId="712BFCF0" w14:textId="2A9A42DD" w:rsidR="003F13D3" w:rsidRPr="00A24FE4" w:rsidRDefault="003F13D3" w:rsidP="00A24FE4">
      <w:pPr>
        <w:shd w:val="clear" w:color="auto" w:fill="FFFFFF"/>
        <w:tabs>
          <w:tab w:val="left" w:pos="8460"/>
        </w:tabs>
        <w:ind w:left="12"/>
        <w:jc w:val="center"/>
        <w:rPr>
          <w:b/>
        </w:rPr>
      </w:pPr>
      <w:r w:rsidRPr="00A24FE4">
        <w:rPr>
          <w:b/>
        </w:rPr>
        <w:t>Раздел 2 (задания по чтению)</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3F13D3" w14:paraId="153EF1E1" w14:textId="77777777" w:rsidTr="003F13D3">
        <w:tc>
          <w:tcPr>
            <w:tcW w:w="10740" w:type="dxa"/>
            <w:tcBorders>
              <w:top w:val="single" w:sz="4" w:space="0" w:color="auto"/>
              <w:left w:val="single" w:sz="4" w:space="0" w:color="auto"/>
              <w:bottom w:val="single" w:sz="4" w:space="0" w:color="auto"/>
              <w:right w:val="single" w:sz="4" w:space="0" w:color="auto"/>
            </w:tcBorders>
            <w:hideMark/>
          </w:tcPr>
          <w:p w14:paraId="3F936964" w14:textId="77777777" w:rsidR="003F13D3" w:rsidRDefault="003F13D3">
            <w:pPr>
              <w:spacing w:line="256" w:lineRule="auto"/>
              <w:jc w:val="both"/>
              <w:rPr>
                <w:rFonts w:eastAsia="Calibri"/>
                <w:b/>
                <w:lang w:eastAsia="en-US"/>
              </w:rPr>
            </w:pPr>
            <w:r>
              <w:rPr>
                <w:rFonts w:eastAsia="Calibri"/>
                <w:lang w:eastAsia="en-US"/>
              </w:rPr>
              <w:t>Прочитайте текст. Определите, какие из приведённых утверждений 1-10 соответствуют содержанию текста (</w:t>
            </w:r>
            <w:r>
              <w:rPr>
                <w:rFonts w:eastAsia="Calibri"/>
                <w:i/>
                <w:color w:val="000000"/>
                <w:lang w:val="fr-FR" w:eastAsia="en-US"/>
              </w:rPr>
              <w:t>vrai</w:t>
            </w:r>
            <w:r>
              <w:rPr>
                <w:rFonts w:eastAsia="Calibri"/>
                <w:lang w:eastAsia="en-US"/>
              </w:rPr>
              <w:t>), какие не соответствуют (</w:t>
            </w:r>
            <w:r>
              <w:rPr>
                <w:rFonts w:eastAsia="Calibri"/>
                <w:i/>
                <w:color w:val="000000"/>
                <w:lang w:val="fr-FR" w:eastAsia="en-US"/>
              </w:rPr>
              <w:t>faux</w:t>
            </w:r>
            <w:r>
              <w:rPr>
                <w:rFonts w:eastAsia="Calibri"/>
                <w:lang w:eastAsia="en-US"/>
              </w:rPr>
              <w:t xml:space="preserve">) </w:t>
            </w:r>
            <w:r>
              <w:rPr>
                <w:rStyle w:val="c0"/>
                <w:rFonts w:eastAsia="Calibri"/>
                <w:color w:val="000000"/>
                <w:lang w:eastAsia="en-US"/>
              </w:rPr>
              <w:t>В БЛАНКЕ ОТВЕТОВ запишите ответ.</w:t>
            </w:r>
          </w:p>
        </w:tc>
      </w:tr>
    </w:tbl>
    <w:p w14:paraId="2AD20255" w14:textId="77777777" w:rsidR="003F13D3" w:rsidRDefault="003F13D3" w:rsidP="003F13D3">
      <w:pPr>
        <w:shd w:val="clear" w:color="auto" w:fill="FFFFFF"/>
        <w:jc w:val="center"/>
        <w:rPr>
          <w:b/>
          <w:color w:val="000000"/>
          <w:lang w:val="en-US"/>
        </w:rPr>
      </w:pPr>
      <w:r>
        <w:rPr>
          <w:b/>
          <w:color w:val="000000"/>
          <w:lang w:val="fr-FR"/>
        </w:rPr>
        <w:t>Paris et ses premiers habitants</w:t>
      </w:r>
    </w:p>
    <w:p w14:paraId="55B03631" w14:textId="77777777" w:rsidR="003F13D3" w:rsidRDefault="003F13D3" w:rsidP="003F13D3">
      <w:pPr>
        <w:shd w:val="clear" w:color="auto" w:fill="FFFFFF"/>
        <w:ind w:firstLine="360"/>
        <w:jc w:val="both"/>
        <w:rPr>
          <w:color w:val="000000"/>
          <w:lang w:val="fr-FR"/>
        </w:rPr>
      </w:pPr>
      <w:r>
        <w:rPr>
          <w:color w:val="000000"/>
          <w:lang w:val="fr-FR"/>
        </w:rPr>
        <w:t xml:space="preserve">Paris, capitale de </w:t>
      </w:r>
      <w:smartTag w:uri="urn:schemas-microsoft-com:office:smarttags" w:element="PersonName">
        <w:smartTagPr>
          <w:attr w:name="ProductID" w:val="la France"/>
        </w:smartTagPr>
        <w:r>
          <w:rPr>
            <w:color w:val="000000"/>
            <w:lang w:val="fr-FR"/>
          </w:rPr>
          <w:t>la France</w:t>
        </w:r>
      </w:smartTag>
      <w:r>
        <w:rPr>
          <w:color w:val="000000"/>
          <w:lang w:val="fr-FR"/>
        </w:rPr>
        <w:t xml:space="preserve">, est situé sur les deux rives de </w:t>
      </w:r>
      <w:smartTag w:uri="urn:schemas-microsoft-com:office:smarttags" w:element="PersonName">
        <w:smartTagPr>
          <w:attr w:name="ProductID" w:val="la Seine"/>
        </w:smartTagPr>
        <w:r>
          <w:rPr>
            <w:color w:val="000000"/>
            <w:lang w:val="fr-FR"/>
          </w:rPr>
          <w:t>la Seine</w:t>
        </w:r>
      </w:smartTag>
      <w:r>
        <w:rPr>
          <w:color w:val="000000"/>
          <w:lang w:val="fr-FR"/>
        </w:rPr>
        <w:t xml:space="preserve"> qui divise la ville en deux parties – rive droite et rive gauche. Entre ces deux rives de </w:t>
      </w:r>
      <w:smartTag w:uri="urn:schemas-microsoft-com:office:smarttags" w:element="PersonName">
        <w:smartTagPr>
          <w:attr w:name="ProductID" w:val="la Seine"/>
        </w:smartTagPr>
        <w:r>
          <w:rPr>
            <w:color w:val="000000"/>
            <w:lang w:val="fr-FR"/>
          </w:rPr>
          <w:t>la Seine</w:t>
        </w:r>
      </w:smartTag>
      <w:r>
        <w:rPr>
          <w:color w:val="000000"/>
          <w:lang w:val="fr-FR"/>
        </w:rPr>
        <w:t xml:space="preserve"> se trouve l’île de </w:t>
      </w:r>
      <w:smartTag w:uri="urn:schemas-microsoft-com:office:smarttags" w:element="PersonName">
        <w:smartTagPr>
          <w:attr w:name="ProductID" w:val="la Cite."/>
        </w:smartTagPr>
        <w:r>
          <w:rPr>
            <w:color w:val="000000"/>
            <w:lang w:val="fr-FR"/>
          </w:rPr>
          <w:t>la Cite.</w:t>
        </w:r>
      </w:smartTag>
    </w:p>
    <w:p w14:paraId="641BE24C" w14:textId="77777777" w:rsidR="003F13D3" w:rsidRDefault="003F13D3" w:rsidP="003F13D3">
      <w:pPr>
        <w:shd w:val="clear" w:color="auto" w:fill="FFFFFF"/>
        <w:ind w:firstLine="360"/>
        <w:jc w:val="both"/>
        <w:rPr>
          <w:color w:val="000000"/>
          <w:lang w:val="fr-FR"/>
        </w:rPr>
      </w:pPr>
      <w:r>
        <w:rPr>
          <w:color w:val="000000"/>
          <w:lang w:val="fr-FR"/>
        </w:rPr>
        <w:t>Les premiers habitants de Paris s’appelaient “Les Parisii”. C’étaient des hommes simples et laborieux. Leurs maisons avaient une forme conique. La construction de leurs maisons était facile et rapide.</w:t>
      </w:r>
    </w:p>
    <w:p w14:paraId="1CC5580D" w14:textId="77777777" w:rsidR="003F13D3" w:rsidRDefault="003F13D3" w:rsidP="003F13D3">
      <w:pPr>
        <w:shd w:val="clear" w:color="auto" w:fill="FFFFFF"/>
        <w:ind w:firstLine="360"/>
        <w:jc w:val="both"/>
        <w:rPr>
          <w:color w:val="000000"/>
          <w:lang w:val="fr-FR"/>
        </w:rPr>
      </w:pPr>
      <w:r>
        <w:rPr>
          <w:color w:val="000000"/>
          <w:lang w:val="fr-FR"/>
        </w:rPr>
        <w:t>Le costume des Parisii était simple. Les hommes portaient un pantalon court et une blouse. Ils marchaient le plus souvent pieds nus. Sur leur tête couverte de longs cheveux blonds était un chapeau de paille. L’hiver ils portaient un manteau de peau de chèvre ou de mouton.</w:t>
      </w:r>
    </w:p>
    <w:p w14:paraId="59CFA76A" w14:textId="77777777" w:rsidR="003F13D3" w:rsidRDefault="003F13D3" w:rsidP="003F13D3">
      <w:pPr>
        <w:shd w:val="clear" w:color="auto" w:fill="FFFFFF"/>
        <w:ind w:firstLine="360"/>
        <w:jc w:val="both"/>
        <w:rPr>
          <w:color w:val="000000"/>
          <w:lang w:val="fr-FR"/>
        </w:rPr>
      </w:pPr>
      <w:r>
        <w:rPr>
          <w:color w:val="000000"/>
          <w:lang w:val="fr-FR"/>
        </w:rPr>
        <w:t>La femme, plus coquette et plus délicate, portait une longue robe de laine. Sur sa tête était un bonnet de lin.La femme s’occupait du ménage. Elle préparait les repas et filait la laine et le lin. L’homme procurait la nourriture de la chasse et de la pèche.</w:t>
      </w:r>
    </w:p>
    <w:p w14:paraId="0E566C4C" w14:textId="77777777" w:rsidR="003F13D3" w:rsidRDefault="003F13D3" w:rsidP="003F13D3">
      <w:pPr>
        <w:shd w:val="clear" w:color="auto" w:fill="FFFFFF"/>
        <w:spacing w:after="120"/>
        <w:ind w:firstLine="360"/>
        <w:jc w:val="both"/>
        <w:rPr>
          <w:color w:val="000000"/>
          <w:lang w:val="fr-FR"/>
        </w:rPr>
      </w:pPr>
      <w:r>
        <w:rPr>
          <w:color w:val="000000"/>
          <w:lang w:val="fr-FR"/>
        </w:rPr>
        <w:t xml:space="preserve">Peu a peu les Parisii font leurs habitations sur les deux rives de </w:t>
      </w:r>
      <w:smartTag w:uri="urn:schemas-microsoft-com:office:smarttags" w:element="PersonName">
        <w:smartTagPr>
          <w:attr w:name="ProductID" w:val="la Seine. La"/>
        </w:smartTagPr>
        <w:r>
          <w:rPr>
            <w:color w:val="000000"/>
            <w:lang w:val="fr-FR"/>
          </w:rPr>
          <w:t>la Seine. La</w:t>
        </w:r>
      </w:smartTag>
      <w:r>
        <w:rPr>
          <w:color w:val="000000"/>
          <w:lang w:val="fr-FR"/>
        </w:rPr>
        <w:t xml:space="preserve"> ville se développe. On construit des ponts, des cathédrales, des palais. Paris devient la capitale de </w:t>
      </w:r>
      <w:smartTag w:uri="urn:schemas-microsoft-com:office:smarttags" w:element="PersonName">
        <w:smartTagPr>
          <w:attr w:name="ProductID" w:val="la France."/>
        </w:smartTagPr>
        <w:r>
          <w:rPr>
            <w:color w:val="000000"/>
            <w:lang w:val="fr-FR"/>
          </w:rPr>
          <w:t>la France.</w:t>
        </w:r>
      </w:smartTag>
    </w:p>
    <w:p w14:paraId="24854A78"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 xml:space="preserve">La capitale de </w:t>
      </w:r>
      <w:smartTag w:uri="urn:schemas-microsoft-com:office:smarttags" w:element="PersonName">
        <w:smartTagPr>
          <w:attr w:name="ProductID" w:val="la France"/>
        </w:smartTagPr>
        <w:r>
          <w:rPr>
            <w:color w:val="000000"/>
            <w:lang w:val="fr-FR"/>
          </w:rPr>
          <w:t>la France</w:t>
        </w:r>
      </w:smartTag>
      <w:r>
        <w:rPr>
          <w:color w:val="000000"/>
          <w:lang w:val="fr-FR"/>
        </w:rPr>
        <w:t xml:space="preserve"> est située sur une rive de la Seine.</w:t>
      </w:r>
    </w:p>
    <w:p w14:paraId="2886B38A"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 xml:space="preserve">Entre les deux rives de </w:t>
      </w:r>
      <w:smartTag w:uri="urn:schemas-microsoft-com:office:smarttags" w:element="PersonName">
        <w:smartTagPr>
          <w:attr w:name="ProductID" w:val="la Seine"/>
        </w:smartTagPr>
        <w:r>
          <w:rPr>
            <w:color w:val="000000"/>
            <w:lang w:val="fr-FR"/>
          </w:rPr>
          <w:t>la Seine</w:t>
        </w:r>
      </w:smartTag>
      <w:r>
        <w:rPr>
          <w:color w:val="000000"/>
          <w:lang w:val="fr-FR"/>
        </w:rPr>
        <w:t xml:space="preserve"> se trouve l’île de </w:t>
      </w:r>
      <w:smartTag w:uri="urn:schemas-microsoft-com:office:smarttags" w:element="PersonName">
        <w:smartTagPr>
          <w:attr w:name="ProductID" w:val="la Cit￩."/>
        </w:smartTagPr>
        <w:r>
          <w:rPr>
            <w:color w:val="000000"/>
            <w:lang w:val="fr-FR"/>
          </w:rPr>
          <w:t>la Cité.</w:t>
        </w:r>
      </w:smartTag>
    </w:p>
    <w:p w14:paraId="52A275B8"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Les premiers habitants de Paris s’appelaient les Parisiens.</w:t>
      </w:r>
    </w:p>
    <w:p w14:paraId="3D8B03B6"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C’étaient des hommes sauvages.</w:t>
      </w:r>
    </w:p>
    <w:p w14:paraId="191A3E3A"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Leurs maisons étaient petites et simples.</w:t>
      </w:r>
    </w:p>
    <w:p w14:paraId="1ED1FA22"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Les Parisii étaient blonds, ils portaient un pantalon court et une blouse.</w:t>
      </w:r>
    </w:p>
    <w:p w14:paraId="7875B3A1"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Ils portaient de gros souliers.</w:t>
      </w:r>
    </w:p>
    <w:p w14:paraId="56791A0D"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L’hiver ils portaient un manteau de peau de chèvre ou de mouton.</w:t>
      </w:r>
    </w:p>
    <w:p w14:paraId="7EE95A95"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Les femmes portaient une robe de laine et un bonnet de lin.</w:t>
      </w:r>
    </w:p>
    <w:p w14:paraId="5944FB9E" w14:textId="77777777" w:rsidR="003F13D3" w:rsidRDefault="003F13D3" w:rsidP="003F13D3">
      <w:pPr>
        <w:widowControl w:val="0"/>
        <w:numPr>
          <w:ilvl w:val="0"/>
          <w:numId w:val="6"/>
        </w:numPr>
        <w:shd w:val="clear" w:color="auto" w:fill="FFFFFF"/>
        <w:autoSpaceDE w:val="0"/>
        <w:autoSpaceDN w:val="0"/>
        <w:adjustRightInd w:val="0"/>
        <w:ind w:left="567" w:hanging="425"/>
        <w:jc w:val="both"/>
        <w:rPr>
          <w:color w:val="000000"/>
          <w:lang w:val="fr-FR"/>
        </w:rPr>
      </w:pPr>
      <w:r>
        <w:rPr>
          <w:color w:val="000000"/>
          <w:lang w:val="fr-FR"/>
        </w:rPr>
        <w:t>Les femmes allaient à la chasse et à la pèche.</w:t>
      </w:r>
    </w:p>
    <w:p w14:paraId="7DFEBB8F" w14:textId="77777777" w:rsidR="007242A2" w:rsidRDefault="007242A2" w:rsidP="007242A2">
      <w:pPr>
        <w:pStyle w:val="c10"/>
        <w:shd w:val="clear" w:color="auto" w:fill="FFFFFF"/>
        <w:spacing w:before="120" w:beforeAutospacing="0" w:after="0" w:afterAutospacing="0"/>
        <w:jc w:val="center"/>
        <w:rPr>
          <w:rStyle w:val="c0"/>
          <w:b/>
          <w:color w:val="000000"/>
        </w:rPr>
      </w:pPr>
      <w:r w:rsidRPr="00EA137B">
        <w:rPr>
          <w:rStyle w:val="c0"/>
          <w:b/>
          <w:color w:val="000000"/>
        </w:rPr>
        <w:t>Раздел 3 (задания по грамматике и лексике)</w:t>
      </w:r>
    </w:p>
    <w:p w14:paraId="1565AE01" w14:textId="402DF262" w:rsidR="007242A2" w:rsidRPr="00636BD2" w:rsidRDefault="007242A2" w:rsidP="007242A2">
      <w:pPr>
        <w:pBdr>
          <w:top w:val="single" w:sz="4" w:space="1" w:color="auto"/>
          <w:left w:val="single" w:sz="4" w:space="4" w:color="auto"/>
          <w:bottom w:val="single" w:sz="4" w:space="1" w:color="auto"/>
          <w:right w:val="single" w:sz="4" w:space="4" w:color="auto"/>
        </w:pBdr>
        <w:shd w:val="clear" w:color="auto" w:fill="FFFFFF"/>
      </w:pPr>
      <w:r w:rsidRPr="00EA137B">
        <w:t xml:space="preserve">Прочитайте приведённые ниже высказывания. Выберите </w:t>
      </w:r>
      <w:r w:rsidRPr="0090709A">
        <w:rPr>
          <w:bCs/>
          <w:iCs/>
        </w:rPr>
        <w:t>правильную форму</w:t>
      </w:r>
      <w:r w:rsidRPr="0090709A">
        <w:rPr>
          <w:b/>
          <w:bCs/>
          <w:i/>
          <w:iCs/>
        </w:rPr>
        <w:t xml:space="preserve"> </w:t>
      </w:r>
      <w:r w:rsidRPr="00EA137B">
        <w:t xml:space="preserve">из </w:t>
      </w:r>
      <w:r>
        <w:t>четы</w:t>
      </w:r>
      <w:r w:rsidRPr="00EA137B">
        <w:t>р</w:t>
      </w:r>
      <w:r>
        <w:t>ё</w:t>
      </w:r>
      <w:r w:rsidRPr="00EA137B">
        <w:t xml:space="preserve">х предложенных вариантов. В БЛАНКЕ ОТВЕТОВ </w:t>
      </w:r>
      <w:r>
        <w:t>отметьте</w:t>
      </w:r>
      <w:r w:rsidRPr="00EA137B">
        <w:t xml:space="preserve"> ответ</w:t>
      </w:r>
      <w:r>
        <w:t>,</w:t>
      </w:r>
      <w:r w:rsidRPr="00EA137B">
        <w:t xml:space="preserve"> </w:t>
      </w:r>
      <w:r>
        <w:t>обведя в круг правильный вариант.</w:t>
      </w:r>
    </w:p>
    <w:p w14:paraId="2E5B8DC7" w14:textId="6F7FBBAA" w:rsidR="007242A2" w:rsidRPr="00450C24" w:rsidRDefault="00450C24" w:rsidP="00450C24">
      <w:pPr>
        <w:shd w:val="clear" w:color="auto" w:fill="FFFFFF"/>
        <w:tabs>
          <w:tab w:val="left" w:pos="709"/>
          <w:tab w:val="left" w:pos="8505"/>
        </w:tabs>
        <w:jc w:val="both"/>
        <w:rPr>
          <w:b/>
          <w:bCs/>
          <w:i/>
          <w:iCs/>
        </w:rPr>
      </w:pPr>
      <w:r>
        <w:rPr>
          <w:bCs/>
          <w:iCs/>
          <w:lang w:val="en-US"/>
        </w:rPr>
        <w:t>I</w:t>
      </w:r>
      <w:r>
        <w:rPr>
          <w:bCs/>
          <w:iCs/>
        </w:rPr>
        <w:t xml:space="preserve">. </w:t>
      </w:r>
      <w:r w:rsidR="007242A2" w:rsidRPr="00450C24">
        <w:rPr>
          <w:bCs/>
          <w:iCs/>
        </w:rPr>
        <w:t>Укажите инфинитив глагола, данного в</w:t>
      </w:r>
      <w:r w:rsidR="007242A2" w:rsidRPr="00450C24">
        <w:rPr>
          <w:b/>
          <w:bCs/>
          <w:i/>
          <w:iCs/>
        </w:rPr>
        <w:t xml:space="preserve"> </w:t>
      </w:r>
      <w:r w:rsidR="007242A2" w:rsidRPr="00450C24">
        <w:rPr>
          <w:b/>
          <w:bCs/>
          <w:i/>
          <w:iCs/>
          <w:lang w:val="fr-FR"/>
        </w:rPr>
        <w:t>participe</w:t>
      </w:r>
      <w:r w:rsidR="007242A2" w:rsidRPr="00450C24">
        <w:rPr>
          <w:b/>
          <w:bCs/>
          <w:i/>
          <w:iCs/>
        </w:rPr>
        <w:t xml:space="preserve"> </w:t>
      </w:r>
      <w:r w:rsidR="007242A2" w:rsidRPr="00450C24">
        <w:rPr>
          <w:b/>
          <w:bCs/>
          <w:i/>
          <w:iCs/>
          <w:lang w:val="fr-FR"/>
        </w:rPr>
        <w:t>pass</w:t>
      </w:r>
      <w:r w:rsidR="007242A2" w:rsidRPr="00450C24">
        <w:rPr>
          <w:b/>
          <w:bCs/>
          <w:i/>
          <w:iCs/>
        </w:rPr>
        <w:t>é:</w:t>
      </w:r>
    </w:p>
    <w:p w14:paraId="095AD314" w14:textId="37EAE237" w:rsidR="007242A2" w:rsidRPr="007C3DF6" w:rsidRDefault="00450C24" w:rsidP="00450C24">
      <w:pPr>
        <w:widowControl w:val="0"/>
        <w:shd w:val="clear" w:color="auto" w:fill="FFFFFF"/>
        <w:tabs>
          <w:tab w:val="left" w:pos="8505"/>
        </w:tabs>
        <w:autoSpaceDE w:val="0"/>
        <w:autoSpaceDN w:val="0"/>
        <w:adjustRightInd w:val="0"/>
        <w:rPr>
          <w:b/>
          <w:bCs/>
          <w:lang w:val="fr-FR"/>
        </w:rPr>
      </w:pPr>
      <w:r w:rsidRPr="00590BAE">
        <w:rPr>
          <w:b/>
          <w:bCs/>
          <w:lang w:val="en-US"/>
        </w:rPr>
        <w:t xml:space="preserve">1. </w:t>
      </w:r>
      <w:r w:rsidR="007242A2" w:rsidRPr="007C3DF6">
        <w:rPr>
          <w:b/>
          <w:bCs/>
          <w:lang w:val="fr-FR"/>
        </w:rPr>
        <w:t>eu:</w:t>
      </w:r>
    </w:p>
    <w:p w14:paraId="7C605A30" w14:textId="77777777" w:rsidR="007242A2" w:rsidRPr="004F6E13" w:rsidRDefault="007242A2" w:rsidP="007242A2">
      <w:pPr>
        <w:shd w:val="clear" w:color="auto" w:fill="FFFFFF"/>
        <w:tabs>
          <w:tab w:val="left" w:pos="2552"/>
          <w:tab w:val="left" w:pos="5103"/>
          <w:tab w:val="left" w:pos="7655"/>
        </w:tabs>
        <w:rPr>
          <w:bCs/>
          <w:lang w:val="fr-FR"/>
        </w:rPr>
      </w:pPr>
      <w:r w:rsidRPr="007C3DF6">
        <w:rPr>
          <w:b/>
          <w:bCs/>
          <w:lang w:val="fr-FR"/>
        </w:rPr>
        <w:t xml:space="preserve">a) </w:t>
      </w:r>
      <w:r w:rsidRPr="007C3DF6">
        <w:rPr>
          <w:bCs/>
          <w:lang w:val="fr-FR"/>
        </w:rPr>
        <w:t>être</w:t>
      </w:r>
      <w:r w:rsidRPr="007C3DF6">
        <w:rPr>
          <w:b/>
          <w:bCs/>
          <w:lang w:val="fr-FR"/>
        </w:rPr>
        <w:tab/>
        <w:t xml:space="preserve">b) </w:t>
      </w:r>
      <w:r w:rsidRPr="007C3DF6">
        <w:rPr>
          <w:bCs/>
          <w:lang w:val="fr-FR"/>
        </w:rPr>
        <w:t>avoir</w:t>
      </w:r>
      <w:r w:rsidRPr="007C3DF6">
        <w:rPr>
          <w:b/>
          <w:bCs/>
          <w:lang w:val="fr-FR"/>
        </w:rPr>
        <w:tab/>
        <w:t xml:space="preserve">c) </w:t>
      </w:r>
      <w:r w:rsidRPr="007C3DF6">
        <w:rPr>
          <w:bCs/>
          <w:lang w:val="fr-FR"/>
        </w:rPr>
        <w:t>aller</w:t>
      </w:r>
      <w:r w:rsidRPr="007C3DF6">
        <w:rPr>
          <w:b/>
          <w:bCs/>
          <w:lang w:val="fr-FR"/>
        </w:rPr>
        <w:tab/>
        <w:t xml:space="preserve">d) </w:t>
      </w:r>
      <w:r w:rsidRPr="007C3DF6">
        <w:rPr>
          <w:bCs/>
          <w:lang w:val="fr-FR"/>
        </w:rPr>
        <w:t>ouvrir</w:t>
      </w:r>
    </w:p>
    <w:p w14:paraId="1770DEEC" w14:textId="11FDB9C4" w:rsidR="007242A2" w:rsidRPr="007C3DF6" w:rsidRDefault="00450C24" w:rsidP="00450C24">
      <w:pPr>
        <w:widowControl w:val="0"/>
        <w:shd w:val="clear" w:color="auto" w:fill="FFFFFF"/>
        <w:autoSpaceDE w:val="0"/>
        <w:autoSpaceDN w:val="0"/>
        <w:adjustRightInd w:val="0"/>
        <w:rPr>
          <w:b/>
          <w:bCs/>
          <w:lang w:val="fr-FR"/>
        </w:rPr>
      </w:pPr>
      <w:r w:rsidRPr="00450C24">
        <w:rPr>
          <w:b/>
          <w:bCs/>
          <w:lang w:val="en-US"/>
        </w:rPr>
        <w:t xml:space="preserve">2. </w:t>
      </w:r>
      <w:r w:rsidR="007242A2" w:rsidRPr="007C3DF6">
        <w:rPr>
          <w:b/>
          <w:bCs/>
          <w:lang w:val="fr-FR"/>
        </w:rPr>
        <w:t>été:</w:t>
      </w:r>
    </w:p>
    <w:p w14:paraId="6024C465" w14:textId="77777777" w:rsidR="007242A2" w:rsidRPr="004F6E13" w:rsidRDefault="007242A2" w:rsidP="007242A2">
      <w:pPr>
        <w:shd w:val="clear" w:color="auto" w:fill="FFFFFF"/>
        <w:tabs>
          <w:tab w:val="left" w:pos="2552"/>
          <w:tab w:val="left" w:pos="5103"/>
          <w:tab w:val="left" w:pos="7655"/>
        </w:tabs>
        <w:rPr>
          <w:bCs/>
          <w:lang w:val="fr-FR"/>
        </w:rPr>
      </w:pPr>
      <w:r w:rsidRPr="007C3DF6">
        <w:rPr>
          <w:b/>
          <w:bCs/>
          <w:lang w:val="fr-FR"/>
        </w:rPr>
        <w:t xml:space="preserve">a) </w:t>
      </w:r>
      <w:r w:rsidRPr="007C3DF6">
        <w:rPr>
          <w:bCs/>
          <w:lang w:val="fr-FR"/>
        </w:rPr>
        <w:t>être</w:t>
      </w:r>
      <w:r w:rsidRPr="007C3DF6">
        <w:rPr>
          <w:b/>
          <w:bCs/>
          <w:lang w:val="fr-FR"/>
        </w:rPr>
        <w:tab/>
        <w:t xml:space="preserve">b) </w:t>
      </w:r>
      <w:r w:rsidRPr="007C3DF6">
        <w:rPr>
          <w:bCs/>
          <w:lang w:val="fr-FR"/>
        </w:rPr>
        <w:t>avoir</w:t>
      </w:r>
      <w:r w:rsidRPr="007C3DF6">
        <w:rPr>
          <w:b/>
          <w:bCs/>
          <w:lang w:val="fr-FR"/>
        </w:rPr>
        <w:tab/>
        <w:t xml:space="preserve">c) </w:t>
      </w:r>
      <w:r w:rsidRPr="007C3DF6">
        <w:rPr>
          <w:bCs/>
          <w:lang w:val="fr-FR"/>
        </w:rPr>
        <w:t>entrer</w:t>
      </w:r>
      <w:r w:rsidRPr="007C3DF6">
        <w:rPr>
          <w:b/>
          <w:bCs/>
          <w:lang w:val="fr-FR"/>
        </w:rPr>
        <w:tab/>
        <w:t xml:space="preserve">d) </w:t>
      </w:r>
      <w:r w:rsidRPr="007C3DF6">
        <w:rPr>
          <w:bCs/>
          <w:lang w:val="fr-FR"/>
        </w:rPr>
        <w:t>écouter</w:t>
      </w:r>
    </w:p>
    <w:p w14:paraId="7D8F4D86" w14:textId="2088632C" w:rsidR="007242A2" w:rsidRPr="007C3DF6" w:rsidRDefault="00450C24" w:rsidP="00450C24">
      <w:pPr>
        <w:widowControl w:val="0"/>
        <w:shd w:val="clear" w:color="auto" w:fill="FFFFFF"/>
        <w:autoSpaceDE w:val="0"/>
        <w:autoSpaceDN w:val="0"/>
        <w:adjustRightInd w:val="0"/>
        <w:rPr>
          <w:b/>
          <w:bCs/>
          <w:lang w:val="fr-FR"/>
        </w:rPr>
      </w:pPr>
      <w:r w:rsidRPr="00450C24">
        <w:rPr>
          <w:b/>
          <w:bCs/>
          <w:lang w:val="en-US"/>
        </w:rPr>
        <w:t xml:space="preserve">3. </w:t>
      </w:r>
      <w:r w:rsidR="007242A2" w:rsidRPr="007C3DF6">
        <w:rPr>
          <w:b/>
          <w:bCs/>
          <w:lang w:val="fr-FR"/>
        </w:rPr>
        <w:t>pris:</w:t>
      </w:r>
    </w:p>
    <w:p w14:paraId="7D9E1107" w14:textId="77777777" w:rsidR="007242A2" w:rsidRPr="007242A2" w:rsidRDefault="007242A2" w:rsidP="007242A2">
      <w:pPr>
        <w:shd w:val="clear" w:color="auto" w:fill="FFFFFF"/>
        <w:tabs>
          <w:tab w:val="left" w:pos="2552"/>
          <w:tab w:val="left" w:pos="5103"/>
          <w:tab w:val="left" w:pos="7655"/>
        </w:tabs>
        <w:rPr>
          <w:bCs/>
          <w:lang w:val="fr-FR"/>
        </w:rPr>
      </w:pPr>
      <w:r w:rsidRPr="007C3DF6">
        <w:rPr>
          <w:b/>
          <w:bCs/>
          <w:lang w:val="fr-FR"/>
        </w:rPr>
        <w:t xml:space="preserve">a) </w:t>
      </w:r>
      <w:r w:rsidRPr="007242A2">
        <w:rPr>
          <w:bCs/>
          <w:lang w:val="fr-FR"/>
        </w:rPr>
        <w:t>pouvoir</w:t>
      </w:r>
      <w:r w:rsidRPr="007C3DF6">
        <w:rPr>
          <w:b/>
          <w:bCs/>
          <w:lang w:val="fr-FR"/>
        </w:rPr>
        <w:tab/>
        <w:t xml:space="preserve">b) </w:t>
      </w:r>
      <w:r w:rsidRPr="007242A2">
        <w:rPr>
          <w:bCs/>
          <w:lang w:val="fr-FR"/>
        </w:rPr>
        <w:t>partir</w:t>
      </w:r>
      <w:r w:rsidRPr="007C3DF6">
        <w:rPr>
          <w:b/>
          <w:bCs/>
          <w:lang w:val="fr-FR"/>
        </w:rPr>
        <w:tab/>
        <w:t xml:space="preserve">c) </w:t>
      </w:r>
      <w:r w:rsidRPr="007242A2">
        <w:rPr>
          <w:bCs/>
          <w:lang w:val="fr-FR"/>
        </w:rPr>
        <w:t>parler</w:t>
      </w:r>
      <w:r w:rsidRPr="007C3DF6">
        <w:rPr>
          <w:b/>
          <w:bCs/>
          <w:lang w:val="fr-FR"/>
        </w:rPr>
        <w:tab/>
        <w:t xml:space="preserve">d) </w:t>
      </w:r>
      <w:r w:rsidRPr="007242A2">
        <w:rPr>
          <w:bCs/>
          <w:lang w:val="fr-FR"/>
        </w:rPr>
        <w:t>prendre</w:t>
      </w:r>
    </w:p>
    <w:p w14:paraId="3400236B" w14:textId="6481D49B" w:rsidR="007242A2" w:rsidRPr="007C3DF6" w:rsidRDefault="007242A2" w:rsidP="007242A2">
      <w:pPr>
        <w:shd w:val="clear" w:color="auto" w:fill="FFFFFF"/>
        <w:tabs>
          <w:tab w:val="num" w:pos="284"/>
          <w:tab w:val="left" w:pos="2552"/>
          <w:tab w:val="left" w:pos="5103"/>
          <w:tab w:val="left" w:pos="7655"/>
        </w:tabs>
        <w:rPr>
          <w:b/>
          <w:bCs/>
          <w:lang w:val="fr-FR"/>
        </w:rPr>
      </w:pPr>
      <w:r w:rsidRPr="00590BAE">
        <w:rPr>
          <w:b/>
          <w:bCs/>
          <w:lang w:val="en-US"/>
        </w:rPr>
        <w:t xml:space="preserve">4. </w:t>
      </w:r>
      <w:r w:rsidRPr="007C3DF6">
        <w:rPr>
          <w:b/>
          <w:bCs/>
          <w:lang w:val="fr-FR"/>
        </w:rPr>
        <w:t>voulu:</w:t>
      </w:r>
    </w:p>
    <w:p w14:paraId="045B8CAD" w14:textId="77777777" w:rsidR="007242A2" w:rsidRPr="004F6E13" w:rsidRDefault="007242A2" w:rsidP="007242A2">
      <w:pPr>
        <w:shd w:val="clear" w:color="auto" w:fill="FFFFFF"/>
        <w:tabs>
          <w:tab w:val="left" w:pos="2552"/>
          <w:tab w:val="left" w:pos="5103"/>
          <w:tab w:val="left" w:pos="7655"/>
        </w:tabs>
        <w:rPr>
          <w:bCs/>
          <w:lang w:val="fr-FR"/>
        </w:rPr>
      </w:pPr>
      <w:r w:rsidRPr="007C3DF6">
        <w:rPr>
          <w:b/>
          <w:bCs/>
          <w:lang w:val="fr-FR"/>
        </w:rPr>
        <w:lastRenderedPageBreak/>
        <w:t xml:space="preserve">a) </w:t>
      </w:r>
      <w:r w:rsidRPr="007C3DF6">
        <w:rPr>
          <w:bCs/>
          <w:lang w:val="fr-FR"/>
        </w:rPr>
        <w:t>voir</w:t>
      </w:r>
      <w:r w:rsidRPr="007C3DF6">
        <w:rPr>
          <w:b/>
          <w:bCs/>
          <w:lang w:val="fr-FR"/>
        </w:rPr>
        <w:tab/>
        <w:t xml:space="preserve">b) </w:t>
      </w:r>
      <w:r w:rsidRPr="007C3DF6">
        <w:rPr>
          <w:bCs/>
          <w:lang w:val="fr-FR"/>
        </w:rPr>
        <w:t>vouloir</w:t>
      </w:r>
      <w:r w:rsidRPr="007C3DF6">
        <w:rPr>
          <w:b/>
          <w:bCs/>
          <w:lang w:val="fr-FR"/>
        </w:rPr>
        <w:tab/>
        <w:t xml:space="preserve">c) </w:t>
      </w:r>
      <w:r w:rsidRPr="007C3DF6">
        <w:rPr>
          <w:bCs/>
          <w:lang w:val="fr-FR"/>
        </w:rPr>
        <w:t>venir</w:t>
      </w:r>
      <w:r w:rsidRPr="007C3DF6">
        <w:rPr>
          <w:b/>
          <w:bCs/>
          <w:lang w:val="fr-FR"/>
        </w:rPr>
        <w:tab/>
        <w:t xml:space="preserve">d) </w:t>
      </w:r>
      <w:r w:rsidRPr="007C3DF6">
        <w:rPr>
          <w:bCs/>
          <w:lang w:val="fr-FR"/>
        </w:rPr>
        <w:t>vendre</w:t>
      </w:r>
    </w:p>
    <w:p w14:paraId="4730834B" w14:textId="4158840A" w:rsidR="007242A2" w:rsidRPr="007242A2" w:rsidRDefault="00450C24" w:rsidP="00450C24">
      <w:pPr>
        <w:pStyle w:val="a3"/>
        <w:widowControl w:val="0"/>
        <w:shd w:val="clear" w:color="auto" w:fill="FFFFFF"/>
        <w:autoSpaceDE w:val="0"/>
        <w:autoSpaceDN w:val="0"/>
        <w:adjustRightInd w:val="0"/>
        <w:ind w:left="0"/>
        <w:rPr>
          <w:b/>
          <w:bCs/>
          <w:lang w:val="fr-FR"/>
        </w:rPr>
      </w:pPr>
      <w:r w:rsidRPr="00450C24">
        <w:rPr>
          <w:b/>
          <w:bCs/>
          <w:lang w:val="en-US"/>
        </w:rPr>
        <w:t xml:space="preserve">5. </w:t>
      </w:r>
      <w:r w:rsidR="007242A2" w:rsidRPr="007242A2">
        <w:rPr>
          <w:b/>
          <w:bCs/>
          <w:lang w:val="fr-FR"/>
        </w:rPr>
        <w:t>né:</w:t>
      </w:r>
    </w:p>
    <w:p w14:paraId="2B29A1CC" w14:textId="77777777" w:rsidR="007242A2" w:rsidRDefault="007242A2" w:rsidP="007242A2">
      <w:pPr>
        <w:shd w:val="clear" w:color="auto" w:fill="FFFFFF"/>
        <w:tabs>
          <w:tab w:val="left" w:pos="2552"/>
          <w:tab w:val="left" w:pos="5103"/>
          <w:tab w:val="left" w:pos="7655"/>
        </w:tabs>
        <w:rPr>
          <w:bCs/>
          <w:lang w:val="fr-FR"/>
        </w:rPr>
      </w:pPr>
      <w:r w:rsidRPr="007C3DF6">
        <w:rPr>
          <w:b/>
          <w:bCs/>
          <w:lang w:val="fr-FR"/>
        </w:rPr>
        <w:t xml:space="preserve">a) </w:t>
      </w:r>
      <w:r w:rsidRPr="007C3DF6">
        <w:rPr>
          <w:bCs/>
          <w:lang w:val="fr-FR"/>
        </w:rPr>
        <w:t>neiger</w:t>
      </w:r>
      <w:r w:rsidRPr="007C3DF6">
        <w:rPr>
          <w:b/>
          <w:bCs/>
          <w:lang w:val="fr-FR"/>
        </w:rPr>
        <w:tab/>
        <w:t xml:space="preserve">b) </w:t>
      </w:r>
      <w:r w:rsidRPr="007C3DF6">
        <w:rPr>
          <w:bCs/>
          <w:lang w:val="fr-FR"/>
        </w:rPr>
        <w:t>nager</w:t>
      </w:r>
      <w:r w:rsidRPr="007C3DF6">
        <w:rPr>
          <w:b/>
          <w:bCs/>
          <w:lang w:val="fr-FR"/>
        </w:rPr>
        <w:tab/>
        <w:t xml:space="preserve">c) </w:t>
      </w:r>
      <w:r w:rsidRPr="007C3DF6">
        <w:rPr>
          <w:bCs/>
          <w:lang w:val="fr-FR"/>
        </w:rPr>
        <w:t>naître</w:t>
      </w:r>
      <w:r w:rsidRPr="007C3DF6">
        <w:rPr>
          <w:b/>
          <w:bCs/>
          <w:lang w:val="fr-FR"/>
        </w:rPr>
        <w:tab/>
        <w:t xml:space="preserve">d) </w:t>
      </w:r>
      <w:r w:rsidRPr="007C3DF6">
        <w:rPr>
          <w:bCs/>
          <w:lang w:val="fr-FR"/>
        </w:rPr>
        <w:t>nettoyer</w:t>
      </w:r>
    </w:p>
    <w:p w14:paraId="7E905C46" w14:textId="597E0B64" w:rsidR="007242A2" w:rsidRPr="000759D5" w:rsidRDefault="007242A2" w:rsidP="007242A2">
      <w:pPr>
        <w:shd w:val="clear" w:color="auto" w:fill="FFFFFF"/>
        <w:tabs>
          <w:tab w:val="left" w:pos="709"/>
          <w:tab w:val="left" w:pos="8505"/>
        </w:tabs>
        <w:jc w:val="both"/>
        <w:rPr>
          <w:bCs/>
          <w:iCs/>
          <w:spacing w:val="-5"/>
        </w:rPr>
      </w:pPr>
      <w:r>
        <w:rPr>
          <w:bCs/>
          <w:iCs/>
          <w:spacing w:val="-5"/>
          <w:lang w:val="fr-FR"/>
        </w:rPr>
        <w:t>II</w:t>
      </w:r>
      <w:r w:rsidRPr="000759D5">
        <w:rPr>
          <w:bCs/>
          <w:iCs/>
          <w:spacing w:val="-5"/>
        </w:rPr>
        <w:t>.</w:t>
      </w:r>
      <w:r w:rsidR="00450C24">
        <w:rPr>
          <w:bCs/>
          <w:iCs/>
          <w:spacing w:val="-5"/>
        </w:rPr>
        <w:t xml:space="preserve"> Выберете правильную форму вспомогательного глагола.</w:t>
      </w:r>
    </w:p>
    <w:p w14:paraId="0330EF08" w14:textId="77777777" w:rsidR="007242A2" w:rsidRPr="008E0755" w:rsidRDefault="007242A2" w:rsidP="00450C24">
      <w:pPr>
        <w:widowControl w:val="0"/>
        <w:numPr>
          <w:ilvl w:val="0"/>
          <w:numId w:val="13"/>
        </w:numPr>
        <w:shd w:val="clear" w:color="auto" w:fill="FFFFFF"/>
        <w:tabs>
          <w:tab w:val="clear" w:pos="480"/>
          <w:tab w:val="left" w:pos="284"/>
        </w:tabs>
        <w:autoSpaceDE w:val="0"/>
        <w:autoSpaceDN w:val="0"/>
        <w:adjustRightInd w:val="0"/>
        <w:ind w:left="0" w:firstLine="0"/>
        <w:rPr>
          <w:b/>
          <w:bCs/>
          <w:lang w:val="fr-FR"/>
        </w:rPr>
      </w:pPr>
      <w:r w:rsidRPr="008E0755">
        <w:rPr>
          <w:b/>
          <w:bCs/>
          <w:lang w:val="fr-FR"/>
        </w:rPr>
        <w:t>Il .</w:t>
      </w:r>
      <w:r w:rsidRPr="00AE0924">
        <w:rPr>
          <w:b/>
          <w:bCs/>
          <w:lang w:val="fr-FR"/>
        </w:rPr>
        <w:t>..</w:t>
      </w:r>
      <w:r w:rsidRPr="008E0755">
        <w:rPr>
          <w:b/>
          <w:bCs/>
          <w:lang w:val="fr-FR"/>
        </w:rPr>
        <w:t>.. parlé.</w:t>
      </w:r>
    </w:p>
    <w:p w14:paraId="074EB44A" w14:textId="77777777" w:rsidR="007242A2" w:rsidRPr="0053244F" w:rsidRDefault="007242A2" w:rsidP="00450C24">
      <w:pPr>
        <w:shd w:val="clear" w:color="auto" w:fill="FFFFFF"/>
        <w:tabs>
          <w:tab w:val="left" w:pos="2552"/>
          <w:tab w:val="left" w:pos="5103"/>
          <w:tab w:val="left" w:pos="7655"/>
        </w:tabs>
        <w:rPr>
          <w:bCs/>
          <w:lang w:val="fr-FR"/>
        </w:rPr>
      </w:pPr>
      <w:r w:rsidRPr="008E0755">
        <w:rPr>
          <w:b/>
          <w:bCs/>
          <w:lang w:val="fr-FR"/>
        </w:rPr>
        <w:t xml:space="preserve">a) </w:t>
      </w:r>
      <w:r w:rsidRPr="0053244F">
        <w:rPr>
          <w:bCs/>
          <w:lang w:val="fr-FR"/>
        </w:rPr>
        <w:t>a</w:t>
      </w:r>
      <w:r w:rsidRPr="008E0755">
        <w:rPr>
          <w:b/>
          <w:bCs/>
          <w:lang w:val="fr-FR"/>
        </w:rPr>
        <w:tab/>
        <w:t xml:space="preserve">b) </w:t>
      </w:r>
      <w:r w:rsidRPr="0053244F">
        <w:rPr>
          <w:bCs/>
          <w:lang w:val="fr-FR"/>
        </w:rPr>
        <w:t>est</w:t>
      </w:r>
      <w:r w:rsidRPr="008E0755">
        <w:rPr>
          <w:b/>
          <w:bCs/>
          <w:lang w:val="fr-FR"/>
        </w:rPr>
        <w:tab/>
        <w:t xml:space="preserve">c) </w:t>
      </w:r>
      <w:r w:rsidRPr="0053244F">
        <w:rPr>
          <w:bCs/>
          <w:lang w:val="fr-FR"/>
        </w:rPr>
        <w:t>ont</w:t>
      </w:r>
      <w:r w:rsidRPr="008E0755">
        <w:rPr>
          <w:b/>
          <w:bCs/>
          <w:lang w:val="fr-FR"/>
        </w:rPr>
        <w:tab/>
        <w:t xml:space="preserve">d) </w:t>
      </w:r>
      <w:r w:rsidRPr="0053244F">
        <w:rPr>
          <w:bCs/>
          <w:lang w:val="fr-FR"/>
        </w:rPr>
        <w:t>sont</w:t>
      </w:r>
    </w:p>
    <w:p w14:paraId="71673F11" w14:textId="77777777" w:rsidR="007242A2" w:rsidRPr="008E0755" w:rsidRDefault="007242A2" w:rsidP="00450C24">
      <w:pPr>
        <w:widowControl w:val="0"/>
        <w:numPr>
          <w:ilvl w:val="0"/>
          <w:numId w:val="13"/>
        </w:numPr>
        <w:shd w:val="clear" w:color="auto" w:fill="FFFFFF"/>
        <w:tabs>
          <w:tab w:val="clear" w:pos="480"/>
          <w:tab w:val="left" w:pos="284"/>
        </w:tabs>
        <w:autoSpaceDE w:val="0"/>
        <w:autoSpaceDN w:val="0"/>
        <w:adjustRightInd w:val="0"/>
        <w:ind w:left="0" w:firstLine="0"/>
        <w:rPr>
          <w:b/>
          <w:bCs/>
          <w:lang w:val="fr-FR"/>
        </w:rPr>
      </w:pPr>
      <w:r w:rsidRPr="008E0755">
        <w:rPr>
          <w:b/>
          <w:bCs/>
          <w:lang w:val="fr-FR"/>
        </w:rPr>
        <w:t>Ils .</w:t>
      </w:r>
      <w:r w:rsidRPr="00AE0924">
        <w:rPr>
          <w:b/>
          <w:bCs/>
          <w:lang w:val="fr-FR"/>
        </w:rPr>
        <w:t>..</w:t>
      </w:r>
      <w:r w:rsidRPr="008E0755">
        <w:rPr>
          <w:b/>
          <w:bCs/>
          <w:lang w:val="fr-FR"/>
        </w:rPr>
        <w:t>.. habité.</w:t>
      </w:r>
    </w:p>
    <w:p w14:paraId="20EB6B40" w14:textId="77777777" w:rsidR="007242A2" w:rsidRPr="0053244F" w:rsidRDefault="007242A2" w:rsidP="00450C24">
      <w:pPr>
        <w:shd w:val="clear" w:color="auto" w:fill="FFFFFF"/>
        <w:tabs>
          <w:tab w:val="left" w:pos="2552"/>
          <w:tab w:val="left" w:pos="5103"/>
          <w:tab w:val="left" w:pos="7655"/>
        </w:tabs>
        <w:rPr>
          <w:bCs/>
          <w:lang w:val="fr-FR"/>
        </w:rPr>
      </w:pPr>
      <w:r w:rsidRPr="008E0755">
        <w:rPr>
          <w:b/>
          <w:bCs/>
          <w:lang w:val="fr-FR"/>
        </w:rPr>
        <w:t xml:space="preserve">a) </w:t>
      </w:r>
      <w:r w:rsidRPr="0053244F">
        <w:rPr>
          <w:bCs/>
          <w:lang w:val="fr-FR"/>
        </w:rPr>
        <w:t>a</w:t>
      </w:r>
      <w:r w:rsidRPr="008E0755">
        <w:rPr>
          <w:b/>
          <w:bCs/>
          <w:lang w:val="fr-FR"/>
        </w:rPr>
        <w:tab/>
        <w:t xml:space="preserve">b) </w:t>
      </w:r>
      <w:r w:rsidRPr="0053244F">
        <w:rPr>
          <w:bCs/>
          <w:lang w:val="fr-FR"/>
        </w:rPr>
        <w:t>est</w:t>
      </w:r>
      <w:r w:rsidRPr="008E0755">
        <w:rPr>
          <w:b/>
          <w:bCs/>
          <w:lang w:val="fr-FR"/>
        </w:rPr>
        <w:tab/>
        <w:t xml:space="preserve">c) </w:t>
      </w:r>
      <w:r w:rsidRPr="0053244F">
        <w:rPr>
          <w:bCs/>
          <w:lang w:val="fr-FR"/>
        </w:rPr>
        <w:t>ont</w:t>
      </w:r>
      <w:r w:rsidRPr="008E0755">
        <w:rPr>
          <w:b/>
          <w:bCs/>
          <w:lang w:val="fr-FR"/>
        </w:rPr>
        <w:tab/>
        <w:t xml:space="preserve">d) </w:t>
      </w:r>
      <w:r w:rsidRPr="0053244F">
        <w:rPr>
          <w:bCs/>
          <w:lang w:val="fr-FR"/>
        </w:rPr>
        <w:t>sont</w:t>
      </w:r>
    </w:p>
    <w:p w14:paraId="027E392A" w14:textId="77777777" w:rsidR="007242A2" w:rsidRPr="00AE0924" w:rsidRDefault="007242A2" w:rsidP="00450C24">
      <w:pPr>
        <w:widowControl w:val="0"/>
        <w:numPr>
          <w:ilvl w:val="0"/>
          <w:numId w:val="13"/>
        </w:numPr>
        <w:shd w:val="clear" w:color="auto" w:fill="FFFFFF"/>
        <w:tabs>
          <w:tab w:val="clear" w:pos="480"/>
          <w:tab w:val="left" w:pos="284"/>
        </w:tabs>
        <w:autoSpaceDE w:val="0"/>
        <w:autoSpaceDN w:val="0"/>
        <w:adjustRightInd w:val="0"/>
        <w:ind w:left="0" w:firstLine="0"/>
        <w:rPr>
          <w:b/>
          <w:bCs/>
          <w:lang w:val="fr-FR"/>
        </w:rPr>
      </w:pPr>
      <w:r w:rsidRPr="008E0755">
        <w:rPr>
          <w:b/>
          <w:bCs/>
          <w:lang w:val="fr-FR"/>
        </w:rPr>
        <w:t>Il .</w:t>
      </w:r>
      <w:r w:rsidRPr="00AE0924">
        <w:rPr>
          <w:b/>
          <w:bCs/>
          <w:lang w:val="fr-FR"/>
        </w:rPr>
        <w:t>..</w:t>
      </w:r>
      <w:r w:rsidRPr="008E0755">
        <w:rPr>
          <w:b/>
          <w:bCs/>
          <w:lang w:val="fr-FR"/>
        </w:rPr>
        <w:t>..</w:t>
      </w:r>
      <w:r w:rsidRPr="00AE0924">
        <w:rPr>
          <w:b/>
          <w:bCs/>
          <w:lang w:val="fr-FR"/>
        </w:rPr>
        <w:t xml:space="preserve"> </w:t>
      </w:r>
      <w:r w:rsidRPr="008E0755">
        <w:rPr>
          <w:b/>
          <w:bCs/>
          <w:lang w:val="fr-FR"/>
        </w:rPr>
        <w:t>entré.</w:t>
      </w:r>
    </w:p>
    <w:p w14:paraId="3F63BB9A" w14:textId="77777777" w:rsidR="007242A2" w:rsidRPr="0053244F" w:rsidRDefault="007242A2" w:rsidP="00450C24">
      <w:pPr>
        <w:shd w:val="clear" w:color="auto" w:fill="FFFFFF"/>
        <w:tabs>
          <w:tab w:val="left" w:pos="2552"/>
          <w:tab w:val="left" w:pos="5103"/>
          <w:tab w:val="left" w:pos="7655"/>
        </w:tabs>
        <w:rPr>
          <w:bCs/>
          <w:lang w:val="en-US"/>
        </w:rPr>
      </w:pPr>
      <w:r w:rsidRPr="008E0755">
        <w:rPr>
          <w:b/>
          <w:bCs/>
          <w:lang w:val="fr-FR"/>
        </w:rPr>
        <w:t xml:space="preserve">a) </w:t>
      </w:r>
      <w:r w:rsidRPr="0053244F">
        <w:rPr>
          <w:bCs/>
          <w:lang w:val="fr-FR"/>
        </w:rPr>
        <w:t>as</w:t>
      </w:r>
      <w:r w:rsidRPr="008E0755">
        <w:rPr>
          <w:b/>
          <w:bCs/>
          <w:lang w:val="fr-FR"/>
        </w:rPr>
        <w:tab/>
        <w:t xml:space="preserve">b) </w:t>
      </w:r>
      <w:r w:rsidRPr="0053244F">
        <w:rPr>
          <w:bCs/>
          <w:lang w:val="fr-FR"/>
        </w:rPr>
        <w:t>es</w:t>
      </w:r>
      <w:r w:rsidRPr="008E0755">
        <w:rPr>
          <w:b/>
          <w:bCs/>
          <w:lang w:val="fr-FR"/>
        </w:rPr>
        <w:tab/>
        <w:t xml:space="preserve">c) </w:t>
      </w:r>
      <w:r w:rsidRPr="0053244F">
        <w:rPr>
          <w:bCs/>
          <w:lang w:val="fr-FR"/>
        </w:rPr>
        <w:t>a</w:t>
      </w:r>
      <w:r w:rsidRPr="008E0755">
        <w:rPr>
          <w:b/>
          <w:bCs/>
          <w:lang w:val="fr-FR"/>
        </w:rPr>
        <w:tab/>
        <w:t xml:space="preserve">d) </w:t>
      </w:r>
      <w:r w:rsidRPr="0053244F">
        <w:rPr>
          <w:bCs/>
          <w:lang w:val="fr-FR"/>
        </w:rPr>
        <w:t>est</w:t>
      </w:r>
    </w:p>
    <w:p w14:paraId="7020D764" w14:textId="77777777" w:rsidR="007242A2" w:rsidRPr="008E0755" w:rsidRDefault="007242A2" w:rsidP="00450C24">
      <w:pPr>
        <w:widowControl w:val="0"/>
        <w:numPr>
          <w:ilvl w:val="0"/>
          <w:numId w:val="13"/>
        </w:numPr>
        <w:shd w:val="clear" w:color="auto" w:fill="FFFFFF"/>
        <w:tabs>
          <w:tab w:val="clear" w:pos="480"/>
          <w:tab w:val="left" w:pos="284"/>
        </w:tabs>
        <w:autoSpaceDE w:val="0"/>
        <w:autoSpaceDN w:val="0"/>
        <w:adjustRightInd w:val="0"/>
        <w:ind w:left="0" w:firstLine="0"/>
        <w:rPr>
          <w:b/>
          <w:bCs/>
          <w:lang w:val="en-US"/>
        </w:rPr>
      </w:pPr>
      <w:r w:rsidRPr="008E0755">
        <w:rPr>
          <w:b/>
          <w:bCs/>
          <w:lang w:val="fr-FR"/>
        </w:rPr>
        <w:t>On .</w:t>
      </w:r>
      <w:r>
        <w:rPr>
          <w:b/>
          <w:bCs/>
        </w:rPr>
        <w:t>..</w:t>
      </w:r>
      <w:r w:rsidRPr="008E0755">
        <w:rPr>
          <w:b/>
          <w:bCs/>
          <w:lang w:val="fr-FR"/>
        </w:rPr>
        <w:t>.. montré.</w:t>
      </w:r>
    </w:p>
    <w:p w14:paraId="36F3FD02" w14:textId="4501C833" w:rsidR="007242A2" w:rsidRDefault="007242A2" w:rsidP="00450C24">
      <w:pPr>
        <w:shd w:val="clear" w:color="auto" w:fill="FFFFFF"/>
        <w:tabs>
          <w:tab w:val="left" w:pos="2552"/>
          <w:tab w:val="left" w:pos="5103"/>
          <w:tab w:val="left" w:pos="7655"/>
        </w:tabs>
        <w:rPr>
          <w:bCs/>
          <w:lang w:val="fr-FR"/>
        </w:rPr>
      </w:pPr>
      <w:r w:rsidRPr="008E0755">
        <w:rPr>
          <w:b/>
          <w:bCs/>
          <w:lang w:val="fr-FR"/>
        </w:rPr>
        <w:t xml:space="preserve">a) </w:t>
      </w:r>
      <w:r w:rsidRPr="0053244F">
        <w:rPr>
          <w:bCs/>
          <w:lang w:val="fr-FR"/>
        </w:rPr>
        <w:t>a</w:t>
      </w:r>
      <w:r w:rsidRPr="008E0755">
        <w:rPr>
          <w:b/>
          <w:bCs/>
          <w:lang w:val="fr-FR"/>
        </w:rPr>
        <w:tab/>
        <w:t xml:space="preserve">b) </w:t>
      </w:r>
      <w:r w:rsidRPr="0053244F">
        <w:rPr>
          <w:bCs/>
          <w:lang w:val="fr-FR"/>
        </w:rPr>
        <w:t>est</w:t>
      </w:r>
      <w:r w:rsidRPr="008E0755">
        <w:rPr>
          <w:b/>
          <w:bCs/>
          <w:lang w:val="fr-FR"/>
        </w:rPr>
        <w:tab/>
        <w:t xml:space="preserve">c) </w:t>
      </w:r>
      <w:r w:rsidRPr="0053244F">
        <w:rPr>
          <w:bCs/>
          <w:lang w:val="fr-FR"/>
        </w:rPr>
        <w:t>ont</w:t>
      </w:r>
      <w:r w:rsidRPr="008E0755">
        <w:rPr>
          <w:b/>
          <w:bCs/>
          <w:lang w:val="fr-FR"/>
        </w:rPr>
        <w:tab/>
        <w:t xml:space="preserve">d) </w:t>
      </w:r>
      <w:r w:rsidRPr="0053244F">
        <w:rPr>
          <w:bCs/>
          <w:lang w:val="fr-FR"/>
        </w:rPr>
        <w:t>sont</w:t>
      </w:r>
    </w:p>
    <w:p w14:paraId="35CCD91C" w14:textId="77777777" w:rsidR="007E5A7B" w:rsidRPr="008E0755" w:rsidRDefault="007E5A7B" w:rsidP="007E5A7B">
      <w:pPr>
        <w:widowControl w:val="0"/>
        <w:numPr>
          <w:ilvl w:val="0"/>
          <w:numId w:val="13"/>
        </w:numPr>
        <w:shd w:val="clear" w:color="auto" w:fill="FFFFFF"/>
        <w:tabs>
          <w:tab w:val="clear" w:pos="480"/>
          <w:tab w:val="left" w:pos="284"/>
        </w:tabs>
        <w:autoSpaceDE w:val="0"/>
        <w:autoSpaceDN w:val="0"/>
        <w:adjustRightInd w:val="0"/>
        <w:ind w:left="0" w:firstLine="0"/>
        <w:rPr>
          <w:b/>
          <w:bCs/>
          <w:lang w:val="fr-FR"/>
        </w:rPr>
      </w:pPr>
      <w:r w:rsidRPr="008E0755">
        <w:rPr>
          <w:b/>
          <w:bCs/>
          <w:lang w:val="fr-FR"/>
        </w:rPr>
        <w:t>Tu .</w:t>
      </w:r>
      <w:r>
        <w:rPr>
          <w:b/>
          <w:bCs/>
        </w:rPr>
        <w:t>..</w:t>
      </w:r>
      <w:r w:rsidRPr="008E0755">
        <w:rPr>
          <w:b/>
          <w:bCs/>
          <w:lang w:val="fr-FR"/>
        </w:rPr>
        <w:t>..</w:t>
      </w:r>
      <w:r w:rsidRPr="008E0755">
        <w:rPr>
          <w:b/>
          <w:bCs/>
          <w:lang w:val="en-US"/>
        </w:rPr>
        <w:t xml:space="preserve"> </w:t>
      </w:r>
      <w:r w:rsidRPr="008E0755">
        <w:rPr>
          <w:b/>
          <w:bCs/>
          <w:lang w:val="fr-FR"/>
        </w:rPr>
        <w:t>resté.</w:t>
      </w:r>
    </w:p>
    <w:p w14:paraId="0EB1E669" w14:textId="77777777" w:rsidR="007E5A7B" w:rsidRPr="0053244F" w:rsidRDefault="007E5A7B" w:rsidP="007E5A7B">
      <w:pPr>
        <w:shd w:val="clear" w:color="auto" w:fill="FFFFFF"/>
        <w:tabs>
          <w:tab w:val="left" w:pos="2552"/>
          <w:tab w:val="left" w:pos="5103"/>
          <w:tab w:val="left" w:pos="7655"/>
        </w:tabs>
        <w:rPr>
          <w:bCs/>
          <w:lang w:val="en-US"/>
        </w:rPr>
      </w:pPr>
      <w:r w:rsidRPr="008E0755">
        <w:rPr>
          <w:b/>
          <w:bCs/>
          <w:lang w:val="fr-FR"/>
        </w:rPr>
        <w:t xml:space="preserve">a) </w:t>
      </w:r>
      <w:r w:rsidRPr="0053244F">
        <w:rPr>
          <w:bCs/>
          <w:lang w:val="fr-FR"/>
        </w:rPr>
        <w:t>es</w:t>
      </w:r>
      <w:r w:rsidRPr="008E0755">
        <w:rPr>
          <w:b/>
          <w:bCs/>
          <w:lang w:val="fr-FR"/>
        </w:rPr>
        <w:tab/>
        <w:t xml:space="preserve">b) </w:t>
      </w:r>
      <w:r w:rsidRPr="0053244F">
        <w:rPr>
          <w:bCs/>
          <w:lang w:val="fr-FR"/>
        </w:rPr>
        <w:t>as</w:t>
      </w:r>
      <w:r w:rsidRPr="008E0755">
        <w:rPr>
          <w:b/>
          <w:bCs/>
          <w:lang w:val="fr-FR"/>
        </w:rPr>
        <w:tab/>
        <w:t xml:space="preserve">c) </w:t>
      </w:r>
      <w:r w:rsidRPr="0053244F">
        <w:rPr>
          <w:bCs/>
          <w:lang w:val="fr-FR"/>
        </w:rPr>
        <w:t>est</w:t>
      </w:r>
      <w:r w:rsidRPr="008E0755">
        <w:rPr>
          <w:b/>
          <w:bCs/>
          <w:lang w:val="fr-FR"/>
        </w:rPr>
        <w:tab/>
        <w:t xml:space="preserve">d) </w:t>
      </w:r>
      <w:r w:rsidRPr="0053244F">
        <w:rPr>
          <w:bCs/>
          <w:lang w:val="fr-FR"/>
        </w:rPr>
        <w:t>a</w:t>
      </w:r>
    </w:p>
    <w:p w14:paraId="77EA8FEB" w14:textId="281D384A" w:rsidR="007E5A7B" w:rsidRPr="004F6E13" w:rsidRDefault="007E5A7B" w:rsidP="00450C24">
      <w:pPr>
        <w:shd w:val="clear" w:color="auto" w:fill="FFFFFF"/>
        <w:tabs>
          <w:tab w:val="left" w:pos="2552"/>
          <w:tab w:val="left" w:pos="5103"/>
          <w:tab w:val="left" w:pos="7655"/>
        </w:tabs>
        <w:rPr>
          <w:bCs/>
          <w:lang w:val="fr-FR"/>
        </w:rPr>
      </w:pPr>
      <w:r>
        <w:rPr>
          <w:bCs/>
          <w:iCs/>
          <w:spacing w:val="-5"/>
          <w:lang w:val="fr-FR"/>
        </w:rPr>
        <w:t>III</w:t>
      </w:r>
      <w:r w:rsidRPr="000759D5">
        <w:rPr>
          <w:bCs/>
          <w:iCs/>
          <w:spacing w:val="-5"/>
        </w:rPr>
        <w:t>.</w:t>
      </w:r>
      <w:r>
        <w:rPr>
          <w:bCs/>
          <w:iCs/>
          <w:spacing w:val="-5"/>
        </w:rPr>
        <w:t xml:space="preserve"> Выберете правильную форму </w:t>
      </w:r>
      <w:r w:rsidRPr="0090709A">
        <w:rPr>
          <w:b/>
          <w:bCs/>
          <w:i/>
          <w:iCs/>
          <w:lang w:val="fr-FR"/>
        </w:rPr>
        <w:t>futur simple</w:t>
      </w:r>
    </w:p>
    <w:p w14:paraId="4D44B9AF" w14:textId="77777777" w:rsidR="00EE12A5" w:rsidRPr="0090709A" w:rsidRDefault="00EE12A5" w:rsidP="00EE12A5">
      <w:pPr>
        <w:widowControl w:val="0"/>
        <w:numPr>
          <w:ilvl w:val="0"/>
          <w:numId w:val="14"/>
        </w:numPr>
        <w:shd w:val="clear" w:color="auto" w:fill="FFFFFF"/>
        <w:tabs>
          <w:tab w:val="clear" w:pos="0"/>
          <w:tab w:val="left" w:pos="357"/>
        </w:tabs>
        <w:autoSpaceDE w:val="0"/>
        <w:autoSpaceDN w:val="0"/>
        <w:adjustRightInd w:val="0"/>
        <w:rPr>
          <w:b/>
          <w:bCs/>
          <w:lang w:val="fr-FR"/>
        </w:rPr>
      </w:pPr>
      <w:r w:rsidRPr="0090709A">
        <w:rPr>
          <w:b/>
          <w:bCs/>
          <w:lang w:val="fr-FR"/>
        </w:rPr>
        <w:t>Tu n</w:t>
      </w:r>
      <w:r>
        <w:rPr>
          <w:b/>
          <w:bCs/>
          <w:lang w:val="fr-FR"/>
        </w:rPr>
        <w:t>’</w:t>
      </w:r>
      <w:r w:rsidRPr="0090709A">
        <w:rPr>
          <w:b/>
          <w:bCs/>
          <w:lang w:val="fr-FR"/>
        </w:rPr>
        <w:t>..... pas ce voyage.</w:t>
      </w:r>
    </w:p>
    <w:p w14:paraId="60943B26" w14:textId="77777777" w:rsidR="00EE12A5" w:rsidRPr="0090709A" w:rsidRDefault="00EE12A5" w:rsidP="00EE12A5">
      <w:pPr>
        <w:shd w:val="clear" w:color="auto" w:fill="FFFFFF"/>
        <w:tabs>
          <w:tab w:val="left" w:pos="2552"/>
          <w:tab w:val="left" w:pos="5103"/>
          <w:tab w:val="left" w:pos="7655"/>
        </w:tabs>
        <w:rPr>
          <w:bCs/>
          <w:lang w:val="fr-FR"/>
        </w:rPr>
      </w:pPr>
      <w:r w:rsidRPr="0090709A">
        <w:rPr>
          <w:b/>
          <w:bCs/>
          <w:lang w:val="fr-FR"/>
        </w:rPr>
        <w:t xml:space="preserve">a) </w:t>
      </w:r>
      <w:r w:rsidRPr="0090709A">
        <w:rPr>
          <w:bCs/>
          <w:lang w:val="fr-FR"/>
        </w:rPr>
        <w:t>oubliera</w:t>
      </w:r>
      <w:r w:rsidRPr="0090709A">
        <w:rPr>
          <w:b/>
          <w:bCs/>
          <w:lang w:val="fr-FR"/>
        </w:rPr>
        <w:tab/>
        <w:t xml:space="preserve">b) </w:t>
      </w:r>
      <w:r w:rsidRPr="0090709A">
        <w:rPr>
          <w:bCs/>
          <w:lang w:val="fr-FR"/>
        </w:rPr>
        <w:t>oublieras</w:t>
      </w:r>
      <w:r w:rsidRPr="0090709A">
        <w:rPr>
          <w:b/>
          <w:bCs/>
          <w:lang w:val="fr-FR"/>
        </w:rPr>
        <w:tab/>
        <w:t xml:space="preserve">c) </w:t>
      </w:r>
      <w:r w:rsidRPr="0090709A">
        <w:rPr>
          <w:bCs/>
          <w:lang w:val="fr-FR"/>
        </w:rPr>
        <w:t>oublierais</w:t>
      </w:r>
      <w:r w:rsidRPr="0090709A">
        <w:rPr>
          <w:b/>
          <w:bCs/>
          <w:lang w:val="fr-FR"/>
        </w:rPr>
        <w:tab/>
        <w:t xml:space="preserve">d) </w:t>
      </w:r>
      <w:r w:rsidRPr="0090709A">
        <w:rPr>
          <w:bCs/>
          <w:lang w:val="fr-FR"/>
        </w:rPr>
        <w:t>oublies</w:t>
      </w:r>
    </w:p>
    <w:p w14:paraId="31AE1312" w14:textId="77777777" w:rsidR="00EE12A5" w:rsidRPr="0090709A" w:rsidRDefault="00EE12A5" w:rsidP="00EE12A5">
      <w:pPr>
        <w:widowControl w:val="0"/>
        <w:numPr>
          <w:ilvl w:val="0"/>
          <w:numId w:val="14"/>
        </w:numPr>
        <w:shd w:val="clear" w:color="auto" w:fill="FFFFFF"/>
        <w:tabs>
          <w:tab w:val="clear" w:pos="0"/>
          <w:tab w:val="left" w:pos="357"/>
        </w:tabs>
        <w:autoSpaceDE w:val="0"/>
        <w:autoSpaceDN w:val="0"/>
        <w:adjustRightInd w:val="0"/>
        <w:rPr>
          <w:b/>
          <w:bCs/>
          <w:lang w:val="en-US"/>
        </w:rPr>
      </w:pPr>
      <w:r w:rsidRPr="0090709A">
        <w:rPr>
          <w:b/>
          <w:bCs/>
          <w:lang w:val="fr-FR"/>
        </w:rPr>
        <w:t xml:space="preserve">Vous </w:t>
      </w:r>
      <w:r w:rsidRPr="0090709A">
        <w:rPr>
          <w:b/>
          <w:bCs/>
          <w:lang w:val="en-US"/>
        </w:rPr>
        <w:t xml:space="preserve">..... </w:t>
      </w:r>
      <w:r w:rsidRPr="0090709A">
        <w:rPr>
          <w:b/>
          <w:bCs/>
          <w:lang w:val="fr-FR"/>
        </w:rPr>
        <w:t>le métro.</w:t>
      </w:r>
    </w:p>
    <w:p w14:paraId="7E1E7373" w14:textId="77777777" w:rsidR="00EE12A5" w:rsidRPr="0090709A" w:rsidRDefault="00EE12A5" w:rsidP="00EE12A5">
      <w:pPr>
        <w:shd w:val="clear" w:color="auto" w:fill="FFFFFF"/>
        <w:tabs>
          <w:tab w:val="left" w:pos="2552"/>
          <w:tab w:val="left" w:pos="5103"/>
          <w:tab w:val="left" w:pos="7655"/>
        </w:tabs>
        <w:rPr>
          <w:bCs/>
          <w:lang w:val="fr-FR"/>
        </w:rPr>
      </w:pPr>
      <w:r w:rsidRPr="0090709A">
        <w:rPr>
          <w:b/>
          <w:bCs/>
          <w:lang w:val="fr-FR"/>
        </w:rPr>
        <w:t xml:space="preserve">a) </w:t>
      </w:r>
      <w:r w:rsidRPr="0090709A">
        <w:rPr>
          <w:bCs/>
          <w:lang w:val="fr-FR"/>
        </w:rPr>
        <w:t>prendrez</w:t>
      </w:r>
      <w:r w:rsidRPr="0090709A">
        <w:rPr>
          <w:b/>
          <w:bCs/>
          <w:lang w:val="fr-FR"/>
        </w:rPr>
        <w:tab/>
        <w:t xml:space="preserve">b) </w:t>
      </w:r>
      <w:r w:rsidRPr="0090709A">
        <w:rPr>
          <w:bCs/>
          <w:lang w:val="fr-FR"/>
        </w:rPr>
        <w:t>prenez</w:t>
      </w:r>
      <w:r w:rsidRPr="0090709A">
        <w:rPr>
          <w:b/>
          <w:bCs/>
          <w:lang w:val="fr-FR"/>
        </w:rPr>
        <w:tab/>
        <w:t xml:space="preserve">c) </w:t>
      </w:r>
      <w:r w:rsidRPr="0090709A">
        <w:rPr>
          <w:bCs/>
          <w:lang w:val="fr-FR"/>
        </w:rPr>
        <w:t>prendra</w:t>
      </w:r>
      <w:r w:rsidRPr="0090709A">
        <w:rPr>
          <w:b/>
          <w:bCs/>
          <w:lang w:val="fr-FR"/>
        </w:rPr>
        <w:tab/>
        <w:t xml:space="preserve">d) </w:t>
      </w:r>
      <w:r w:rsidRPr="0090709A">
        <w:rPr>
          <w:bCs/>
          <w:lang w:val="fr-FR"/>
        </w:rPr>
        <w:t>preniez</w:t>
      </w:r>
    </w:p>
    <w:p w14:paraId="714001C7" w14:textId="77777777" w:rsidR="00EE12A5" w:rsidRPr="0090709A" w:rsidRDefault="00EE12A5" w:rsidP="00EE12A5">
      <w:pPr>
        <w:widowControl w:val="0"/>
        <w:numPr>
          <w:ilvl w:val="0"/>
          <w:numId w:val="14"/>
        </w:numPr>
        <w:shd w:val="clear" w:color="auto" w:fill="FFFFFF"/>
        <w:tabs>
          <w:tab w:val="clear" w:pos="0"/>
          <w:tab w:val="left" w:pos="357"/>
        </w:tabs>
        <w:autoSpaceDE w:val="0"/>
        <w:autoSpaceDN w:val="0"/>
        <w:adjustRightInd w:val="0"/>
        <w:rPr>
          <w:b/>
          <w:bCs/>
          <w:lang w:val="en-US"/>
        </w:rPr>
      </w:pPr>
      <w:r w:rsidRPr="0090709A">
        <w:rPr>
          <w:b/>
          <w:bCs/>
          <w:lang w:val="fr-FR"/>
        </w:rPr>
        <w:t xml:space="preserve">On </w:t>
      </w:r>
      <w:r w:rsidRPr="0090709A">
        <w:rPr>
          <w:b/>
          <w:bCs/>
          <w:lang w:val="en-US"/>
        </w:rPr>
        <w:t xml:space="preserve">..... </w:t>
      </w:r>
      <w:r w:rsidRPr="0090709A">
        <w:rPr>
          <w:b/>
          <w:bCs/>
          <w:lang w:val="fr-FR"/>
        </w:rPr>
        <w:t>un livre intéressant.</w:t>
      </w:r>
    </w:p>
    <w:p w14:paraId="3F912B00" w14:textId="77777777" w:rsidR="00EE12A5" w:rsidRPr="0090709A" w:rsidRDefault="00EE12A5" w:rsidP="00EE12A5">
      <w:pPr>
        <w:shd w:val="clear" w:color="auto" w:fill="FFFFFF"/>
        <w:tabs>
          <w:tab w:val="left" w:pos="2552"/>
          <w:tab w:val="left" w:pos="5103"/>
          <w:tab w:val="left" w:pos="7655"/>
        </w:tabs>
        <w:rPr>
          <w:bCs/>
          <w:lang w:val="fr-FR"/>
        </w:rPr>
      </w:pPr>
      <w:r w:rsidRPr="0090709A">
        <w:rPr>
          <w:b/>
          <w:bCs/>
          <w:lang w:val="fr-FR"/>
        </w:rPr>
        <w:t xml:space="preserve">a) </w:t>
      </w:r>
      <w:r w:rsidRPr="0090709A">
        <w:rPr>
          <w:bCs/>
          <w:lang w:val="fr-FR"/>
        </w:rPr>
        <w:t>liront</w:t>
      </w:r>
      <w:r w:rsidRPr="0090709A">
        <w:rPr>
          <w:b/>
          <w:bCs/>
          <w:lang w:val="fr-FR"/>
        </w:rPr>
        <w:tab/>
        <w:t xml:space="preserve">b) </w:t>
      </w:r>
      <w:r w:rsidRPr="0090709A">
        <w:rPr>
          <w:bCs/>
          <w:lang w:val="fr-FR"/>
        </w:rPr>
        <w:t>liras</w:t>
      </w:r>
      <w:r w:rsidRPr="0090709A">
        <w:rPr>
          <w:b/>
          <w:bCs/>
          <w:lang w:val="fr-FR"/>
        </w:rPr>
        <w:tab/>
        <w:t xml:space="preserve">c) </w:t>
      </w:r>
      <w:r w:rsidRPr="0090709A">
        <w:rPr>
          <w:bCs/>
          <w:lang w:val="fr-FR"/>
        </w:rPr>
        <w:t>lirez</w:t>
      </w:r>
      <w:r w:rsidRPr="0090709A">
        <w:rPr>
          <w:b/>
          <w:bCs/>
          <w:lang w:val="fr-FR"/>
        </w:rPr>
        <w:tab/>
        <w:t xml:space="preserve">d) </w:t>
      </w:r>
      <w:r w:rsidRPr="0090709A">
        <w:rPr>
          <w:bCs/>
          <w:lang w:val="fr-FR"/>
        </w:rPr>
        <w:t>lira</w:t>
      </w:r>
    </w:p>
    <w:p w14:paraId="3F2B74A5" w14:textId="77777777" w:rsidR="00EE12A5" w:rsidRPr="0090709A" w:rsidRDefault="00EE12A5" w:rsidP="00EE12A5">
      <w:pPr>
        <w:widowControl w:val="0"/>
        <w:numPr>
          <w:ilvl w:val="0"/>
          <w:numId w:val="14"/>
        </w:numPr>
        <w:shd w:val="clear" w:color="auto" w:fill="FFFFFF"/>
        <w:tabs>
          <w:tab w:val="clear" w:pos="0"/>
          <w:tab w:val="left" w:pos="357"/>
        </w:tabs>
        <w:autoSpaceDE w:val="0"/>
        <w:autoSpaceDN w:val="0"/>
        <w:adjustRightInd w:val="0"/>
        <w:rPr>
          <w:b/>
          <w:bCs/>
          <w:lang w:val="en-US"/>
        </w:rPr>
      </w:pPr>
      <w:r w:rsidRPr="0090709A">
        <w:rPr>
          <w:b/>
          <w:bCs/>
          <w:lang w:val="fr-FR"/>
        </w:rPr>
        <w:t xml:space="preserve">Nous </w:t>
      </w:r>
      <w:r w:rsidRPr="0090709A">
        <w:rPr>
          <w:b/>
          <w:bCs/>
          <w:lang w:val="en-US"/>
        </w:rPr>
        <w:t xml:space="preserve">..... </w:t>
      </w:r>
      <w:r w:rsidRPr="0090709A">
        <w:rPr>
          <w:b/>
          <w:bCs/>
          <w:lang w:val="fr-FR"/>
        </w:rPr>
        <w:t>une dictée demain.</w:t>
      </w:r>
    </w:p>
    <w:p w14:paraId="0126A906" w14:textId="77777777" w:rsidR="00EE12A5" w:rsidRPr="0090709A" w:rsidRDefault="00EE12A5" w:rsidP="00EE12A5">
      <w:pPr>
        <w:shd w:val="clear" w:color="auto" w:fill="FFFFFF"/>
        <w:tabs>
          <w:tab w:val="left" w:pos="2552"/>
          <w:tab w:val="left" w:pos="5103"/>
          <w:tab w:val="left" w:pos="7655"/>
        </w:tabs>
        <w:rPr>
          <w:bCs/>
          <w:lang w:val="en-US"/>
        </w:rPr>
      </w:pPr>
      <w:r w:rsidRPr="0090709A">
        <w:rPr>
          <w:b/>
          <w:bCs/>
          <w:lang w:val="fr-FR"/>
        </w:rPr>
        <w:t xml:space="preserve">a) </w:t>
      </w:r>
      <w:r w:rsidRPr="0090709A">
        <w:rPr>
          <w:bCs/>
          <w:lang w:val="fr-FR"/>
        </w:rPr>
        <w:t>écrirons</w:t>
      </w:r>
      <w:r w:rsidRPr="0090709A">
        <w:rPr>
          <w:b/>
          <w:bCs/>
          <w:lang w:val="fr-FR"/>
        </w:rPr>
        <w:tab/>
        <w:t xml:space="preserve">b) </w:t>
      </w:r>
      <w:r w:rsidRPr="0090709A">
        <w:rPr>
          <w:bCs/>
          <w:lang w:val="fr-FR"/>
        </w:rPr>
        <w:t>écrivons</w:t>
      </w:r>
      <w:r w:rsidRPr="0090709A">
        <w:rPr>
          <w:b/>
          <w:bCs/>
          <w:lang w:val="fr-FR"/>
        </w:rPr>
        <w:tab/>
        <w:t xml:space="preserve">c) </w:t>
      </w:r>
      <w:r w:rsidRPr="0090709A">
        <w:rPr>
          <w:bCs/>
          <w:lang w:val="fr-FR"/>
        </w:rPr>
        <w:t>écriras</w:t>
      </w:r>
      <w:r w:rsidRPr="0090709A">
        <w:rPr>
          <w:b/>
          <w:bCs/>
          <w:lang w:val="fr-FR"/>
        </w:rPr>
        <w:tab/>
        <w:t xml:space="preserve">d) </w:t>
      </w:r>
      <w:r w:rsidRPr="0090709A">
        <w:rPr>
          <w:bCs/>
          <w:lang w:val="fr-FR"/>
        </w:rPr>
        <w:t>écrirez</w:t>
      </w:r>
    </w:p>
    <w:p w14:paraId="432EFECE" w14:textId="77777777" w:rsidR="00EE12A5" w:rsidRPr="0090709A" w:rsidRDefault="00EE12A5" w:rsidP="00EE12A5">
      <w:pPr>
        <w:widowControl w:val="0"/>
        <w:numPr>
          <w:ilvl w:val="0"/>
          <w:numId w:val="14"/>
        </w:numPr>
        <w:shd w:val="clear" w:color="auto" w:fill="FFFFFF"/>
        <w:tabs>
          <w:tab w:val="clear" w:pos="0"/>
          <w:tab w:val="left" w:pos="357"/>
        </w:tabs>
        <w:autoSpaceDE w:val="0"/>
        <w:autoSpaceDN w:val="0"/>
        <w:adjustRightInd w:val="0"/>
        <w:rPr>
          <w:b/>
          <w:bCs/>
          <w:lang w:val="fr-FR"/>
        </w:rPr>
      </w:pPr>
      <w:r w:rsidRPr="0090709A">
        <w:rPr>
          <w:b/>
          <w:bCs/>
          <w:lang w:val="fr-FR"/>
        </w:rPr>
        <w:t>La nuit, la neige ..... .</w:t>
      </w:r>
    </w:p>
    <w:p w14:paraId="7CF20471" w14:textId="77777777" w:rsidR="00EE12A5" w:rsidRPr="00EE12A5" w:rsidRDefault="00EE12A5" w:rsidP="00EE12A5">
      <w:pPr>
        <w:shd w:val="clear" w:color="auto" w:fill="FFFFFF"/>
        <w:tabs>
          <w:tab w:val="left" w:pos="2520"/>
          <w:tab w:val="left" w:pos="5040"/>
          <w:tab w:val="left" w:pos="7740"/>
        </w:tabs>
        <w:rPr>
          <w:bCs/>
          <w:lang w:val="en-US"/>
        </w:rPr>
      </w:pPr>
      <w:r w:rsidRPr="0090709A">
        <w:rPr>
          <w:b/>
          <w:bCs/>
          <w:lang w:val="fr-FR"/>
        </w:rPr>
        <w:t xml:space="preserve">a) </w:t>
      </w:r>
      <w:r w:rsidRPr="0090709A">
        <w:rPr>
          <w:bCs/>
          <w:lang w:val="fr-FR"/>
        </w:rPr>
        <w:t>tomberas</w:t>
      </w:r>
      <w:r w:rsidRPr="0090709A">
        <w:rPr>
          <w:b/>
          <w:bCs/>
          <w:lang w:val="fr-FR"/>
        </w:rPr>
        <w:tab/>
        <w:t xml:space="preserve">b) </w:t>
      </w:r>
      <w:r w:rsidRPr="0090709A">
        <w:rPr>
          <w:bCs/>
          <w:lang w:val="fr-FR"/>
        </w:rPr>
        <w:t>tombera</w:t>
      </w:r>
      <w:r w:rsidRPr="0090709A">
        <w:rPr>
          <w:b/>
          <w:bCs/>
          <w:lang w:val="fr-FR"/>
        </w:rPr>
        <w:tab/>
        <w:t xml:space="preserve">c) </w:t>
      </w:r>
      <w:r w:rsidRPr="0090709A">
        <w:rPr>
          <w:bCs/>
          <w:lang w:val="fr-FR"/>
        </w:rPr>
        <w:t>tomberons</w:t>
      </w:r>
      <w:r w:rsidRPr="0090709A">
        <w:rPr>
          <w:b/>
          <w:bCs/>
          <w:lang w:val="fr-FR"/>
        </w:rPr>
        <w:tab/>
        <w:t xml:space="preserve">d) </w:t>
      </w:r>
      <w:r w:rsidRPr="0090709A">
        <w:rPr>
          <w:bCs/>
          <w:lang w:val="fr-FR"/>
        </w:rPr>
        <w:t>tombe</w:t>
      </w:r>
    </w:p>
    <w:p w14:paraId="59E8FD8F" w14:textId="63A71651" w:rsidR="007E5A7B" w:rsidRPr="004F6E13" w:rsidRDefault="007E5A7B" w:rsidP="007E5A7B">
      <w:pPr>
        <w:shd w:val="clear" w:color="auto" w:fill="FFFFFF"/>
        <w:tabs>
          <w:tab w:val="left" w:pos="2552"/>
          <w:tab w:val="left" w:pos="5103"/>
          <w:tab w:val="left" w:pos="7655"/>
        </w:tabs>
        <w:rPr>
          <w:bCs/>
          <w:lang w:val="fr-FR"/>
        </w:rPr>
      </w:pPr>
      <w:r>
        <w:rPr>
          <w:bCs/>
          <w:iCs/>
          <w:spacing w:val="-5"/>
          <w:lang w:val="fr-FR"/>
        </w:rPr>
        <w:t>IV</w:t>
      </w:r>
      <w:r w:rsidRPr="000759D5">
        <w:rPr>
          <w:bCs/>
          <w:iCs/>
          <w:spacing w:val="-5"/>
        </w:rPr>
        <w:t>.</w:t>
      </w:r>
      <w:r>
        <w:rPr>
          <w:bCs/>
          <w:iCs/>
          <w:spacing w:val="-5"/>
        </w:rPr>
        <w:t xml:space="preserve"> Выберете правильную форму </w:t>
      </w:r>
      <w:proofErr w:type="spellStart"/>
      <w:r w:rsidR="009D31C5" w:rsidRPr="00AC03D5">
        <w:rPr>
          <w:b/>
          <w:i/>
          <w:iCs/>
          <w:lang w:val="en-US"/>
        </w:rPr>
        <w:t>conditionnel</w:t>
      </w:r>
      <w:proofErr w:type="spellEnd"/>
      <w:r w:rsidR="009D31C5" w:rsidRPr="00AC48A6">
        <w:rPr>
          <w:b/>
          <w:i/>
          <w:iCs/>
        </w:rPr>
        <w:t xml:space="preserve"> </w:t>
      </w:r>
      <w:proofErr w:type="spellStart"/>
      <w:r w:rsidR="009D31C5">
        <w:rPr>
          <w:b/>
          <w:i/>
          <w:iCs/>
          <w:lang w:val="en-US"/>
        </w:rPr>
        <w:t>pr</w:t>
      </w:r>
      <w:proofErr w:type="spellEnd"/>
      <w:r w:rsidR="009D31C5" w:rsidRPr="001E6A2D">
        <w:rPr>
          <w:b/>
          <w:i/>
          <w:iCs/>
        </w:rPr>
        <w:t>é</w:t>
      </w:r>
      <w:r w:rsidR="009D31C5">
        <w:rPr>
          <w:b/>
          <w:i/>
          <w:iCs/>
          <w:lang w:val="en-US"/>
        </w:rPr>
        <w:t>sent</w:t>
      </w:r>
    </w:p>
    <w:p w14:paraId="407D4FB2" w14:textId="77777777" w:rsidR="009D31C5" w:rsidRPr="00300173" w:rsidRDefault="009D31C5" w:rsidP="009D31C5">
      <w:pPr>
        <w:shd w:val="clear" w:color="auto" w:fill="FFFFFF"/>
        <w:tabs>
          <w:tab w:val="left" w:pos="284"/>
        </w:tabs>
        <w:rPr>
          <w:b/>
          <w:color w:val="000000"/>
          <w:lang w:val="fr-FR"/>
        </w:rPr>
      </w:pPr>
      <w:r w:rsidRPr="00300173">
        <w:rPr>
          <w:b/>
          <w:color w:val="000000"/>
          <w:lang w:val="fr-FR"/>
        </w:rPr>
        <w:t>1.</w:t>
      </w:r>
      <w:r w:rsidRPr="00300173">
        <w:rPr>
          <w:b/>
          <w:color w:val="000000"/>
          <w:lang w:val="fr-FR"/>
        </w:rPr>
        <w:tab/>
        <w:t xml:space="preserve">Je </w:t>
      </w:r>
      <w:r w:rsidRPr="004F6E13">
        <w:rPr>
          <w:b/>
          <w:color w:val="000000"/>
          <w:lang w:val="fr-FR"/>
        </w:rPr>
        <w:t>.....</w:t>
      </w:r>
      <w:r w:rsidRPr="00300173">
        <w:rPr>
          <w:b/>
          <w:color w:val="000000"/>
          <w:lang w:val="fr-FR"/>
        </w:rPr>
        <w:t xml:space="preserve"> ce livre volontiers.</w:t>
      </w:r>
    </w:p>
    <w:p w14:paraId="226746EB" w14:textId="77777777" w:rsidR="009D31C5" w:rsidRPr="00300173" w:rsidRDefault="009D31C5" w:rsidP="009D31C5">
      <w:pPr>
        <w:shd w:val="clear" w:color="auto" w:fill="FFFFFF"/>
        <w:tabs>
          <w:tab w:val="left" w:pos="357"/>
          <w:tab w:val="left" w:pos="2552"/>
          <w:tab w:val="left" w:pos="5103"/>
          <w:tab w:val="left" w:pos="7655"/>
        </w:tabs>
        <w:rPr>
          <w:color w:val="000000"/>
          <w:lang w:val="fr-FR"/>
        </w:rPr>
      </w:pPr>
      <w:r w:rsidRPr="00300173">
        <w:rPr>
          <w:b/>
          <w:color w:val="000000"/>
          <w:lang w:val="fr-FR"/>
        </w:rPr>
        <w:t xml:space="preserve">a) </w:t>
      </w:r>
      <w:r w:rsidRPr="00300173">
        <w:rPr>
          <w:color w:val="000000"/>
          <w:lang w:val="fr-FR"/>
        </w:rPr>
        <w:t>lisais</w:t>
      </w:r>
      <w:r w:rsidRPr="004F6E13">
        <w:rPr>
          <w:color w:val="000000"/>
          <w:lang w:val="fr-FR"/>
        </w:rPr>
        <w:tab/>
      </w:r>
      <w:r w:rsidRPr="00300173">
        <w:rPr>
          <w:b/>
          <w:color w:val="000000"/>
          <w:lang w:val="fr-FR"/>
        </w:rPr>
        <w:t xml:space="preserve">b) </w:t>
      </w:r>
      <w:r w:rsidRPr="00300173">
        <w:rPr>
          <w:color w:val="000000"/>
          <w:lang w:val="fr-FR"/>
        </w:rPr>
        <w:t>lirais</w:t>
      </w:r>
      <w:r w:rsidRPr="004F6E13">
        <w:rPr>
          <w:color w:val="000000"/>
          <w:lang w:val="fr-FR"/>
        </w:rPr>
        <w:tab/>
      </w:r>
      <w:r w:rsidRPr="00300173">
        <w:rPr>
          <w:b/>
          <w:color w:val="000000"/>
          <w:lang w:val="fr-FR"/>
        </w:rPr>
        <w:t xml:space="preserve">c) </w:t>
      </w:r>
      <w:r w:rsidRPr="00300173">
        <w:rPr>
          <w:color w:val="000000"/>
          <w:lang w:val="fr-FR"/>
        </w:rPr>
        <w:t>lirai</w:t>
      </w:r>
      <w:r w:rsidRPr="004F6E13">
        <w:rPr>
          <w:color w:val="000000"/>
          <w:lang w:val="fr-FR"/>
        </w:rPr>
        <w:tab/>
      </w:r>
      <w:r w:rsidRPr="00300173">
        <w:rPr>
          <w:b/>
          <w:color w:val="000000"/>
          <w:lang w:val="fr-FR"/>
        </w:rPr>
        <w:t xml:space="preserve">d) </w:t>
      </w:r>
      <w:r w:rsidRPr="00300173">
        <w:rPr>
          <w:color w:val="000000"/>
          <w:lang w:val="fr-FR"/>
        </w:rPr>
        <w:t>lirait</w:t>
      </w:r>
    </w:p>
    <w:p w14:paraId="6F186462" w14:textId="77777777" w:rsidR="009D31C5" w:rsidRPr="00300173" w:rsidRDefault="009D31C5" w:rsidP="009D31C5">
      <w:pPr>
        <w:shd w:val="clear" w:color="auto" w:fill="FFFFFF"/>
        <w:tabs>
          <w:tab w:val="left" w:pos="284"/>
        </w:tabs>
        <w:rPr>
          <w:b/>
          <w:color w:val="000000"/>
          <w:lang w:val="fr-FR"/>
        </w:rPr>
      </w:pPr>
      <w:r w:rsidRPr="00300173">
        <w:rPr>
          <w:b/>
          <w:color w:val="000000"/>
          <w:lang w:val="fr-FR"/>
        </w:rPr>
        <w:t>2.</w:t>
      </w:r>
      <w:r w:rsidRPr="00300173">
        <w:rPr>
          <w:b/>
          <w:color w:val="000000"/>
          <w:lang w:val="fr-FR"/>
        </w:rPr>
        <w:tab/>
        <w:t xml:space="preserve">Nous </w:t>
      </w:r>
      <w:r w:rsidRPr="004F6E13">
        <w:rPr>
          <w:b/>
          <w:color w:val="000000"/>
          <w:lang w:val="fr-FR"/>
        </w:rPr>
        <w:t>.....</w:t>
      </w:r>
      <w:r w:rsidRPr="00300173">
        <w:rPr>
          <w:b/>
          <w:color w:val="000000"/>
          <w:lang w:val="fr-FR"/>
        </w:rPr>
        <w:t xml:space="preserve"> cette chanson.</w:t>
      </w:r>
    </w:p>
    <w:p w14:paraId="15CFFA97" w14:textId="77777777" w:rsidR="009D31C5" w:rsidRPr="00300173" w:rsidRDefault="009D31C5" w:rsidP="009D31C5">
      <w:pPr>
        <w:shd w:val="clear" w:color="auto" w:fill="FFFFFF"/>
        <w:tabs>
          <w:tab w:val="left" w:pos="357"/>
          <w:tab w:val="left" w:pos="2552"/>
          <w:tab w:val="left" w:pos="5103"/>
          <w:tab w:val="left" w:pos="7655"/>
        </w:tabs>
        <w:rPr>
          <w:color w:val="000000"/>
          <w:lang w:val="fr-FR"/>
        </w:rPr>
      </w:pPr>
      <w:r w:rsidRPr="00300173">
        <w:rPr>
          <w:b/>
          <w:color w:val="000000"/>
          <w:lang w:val="fr-FR"/>
        </w:rPr>
        <w:t xml:space="preserve">a) </w:t>
      </w:r>
      <w:r w:rsidRPr="00300173">
        <w:rPr>
          <w:color w:val="000000"/>
          <w:lang w:val="fr-FR"/>
        </w:rPr>
        <w:t>apprenions</w:t>
      </w:r>
      <w:r w:rsidRPr="004F6E13">
        <w:rPr>
          <w:color w:val="000000"/>
          <w:lang w:val="fr-FR"/>
        </w:rPr>
        <w:tab/>
      </w:r>
      <w:r w:rsidRPr="00300173">
        <w:rPr>
          <w:b/>
          <w:color w:val="000000"/>
          <w:lang w:val="fr-FR"/>
        </w:rPr>
        <w:t xml:space="preserve">b) </w:t>
      </w:r>
      <w:r w:rsidRPr="00300173">
        <w:rPr>
          <w:color w:val="000000"/>
          <w:lang w:val="fr-FR"/>
        </w:rPr>
        <w:t>apprendrons</w:t>
      </w:r>
      <w:r w:rsidRPr="004F6E13">
        <w:rPr>
          <w:color w:val="000000"/>
          <w:lang w:val="fr-FR"/>
        </w:rPr>
        <w:tab/>
      </w:r>
      <w:r w:rsidRPr="00300173">
        <w:rPr>
          <w:b/>
          <w:color w:val="000000"/>
          <w:lang w:val="fr-FR"/>
        </w:rPr>
        <w:t xml:space="preserve">c) </w:t>
      </w:r>
      <w:r w:rsidRPr="00300173">
        <w:rPr>
          <w:color w:val="000000"/>
          <w:lang w:val="fr-FR"/>
        </w:rPr>
        <w:t>apprendriez</w:t>
      </w:r>
      <w:r w:rsidRPr="004F6E13">
        <w:rPr>
          <w:color w:val="000000"/>
          <w:lang w:val="fr-FR"/>
        </w:rPr>
        <w:tab/>
      </w:r>
      <w:r w:rsidRPr="00300173">
        <w:rPr>
          <w:b/>
          <w:color w:val="000000"/>
          <w:lang w:val="fr-FR"/>
        </w:rPr>
        <w:t>d)</w:t>
      </w:r>
      <w:r w:rsidRPr="004F6E13">
        <w:rPr>
          <w:b/>
          <w:color w:val="000000"/>
          <w:lang w:val="fr-FR"/>
        </w:rPr>
        <w:t xml:space="preserve"> </w:t>
      </w:r>
      <w:r w:rsidRPr="00300173">
        <w:rPr>
          <w:color w:val="000000"/>
          <w:lang w:val="fr-FR"/>
        </w:rPr>
        <w:t>apprendrions</w:t>
      </w:r>
    </w:p>
    <w:p w14:paraId="66CD376A" w14:textId="77777777" w:rsidR="009D31C5" w:rsidRPr="00046B19" w:rsidRDefault="009D31C5" w:rsidP="009D31C5">
      <w:pPr>
        <w:shd w:val="clear" w:color="auto" w:fill="FFFFFF"/>
        <w:tabs>
          <w:tab w:val="left" w:pos="284"/>
        </w:tabs>
        <w:rPr>
          <w:b/>
          <w:color w:val="000000"/>
          <w:lang w:val="fr-FR"/>
        </w:rPr>
      </w:pPr>
      <w:r w:rsidRPr="00046B19">
        <w:rPr>
          <w:b/>
          <w:color w:val="000000"/>
          <w:lang w:val="fr-FR"/>
        </w:rPr>
        <w:t>3.</w:t>
      </w:r>
      <w:r w:rsidRPr="00046B19">
        <w:rPr>
          <w:b/>
          <w:color w:val="000000"/>
          <w:lang w:val="fr-FR"/>
        </w:rPr>
        <w:tab/>
        <w:t xml:space="preserve">Elle </w:t>
      </w:r>
      <w:r w:rsidRPr="004F6E13">
        <w:rPr>
          <w:b/>
          <w:color w:val="000000"/>
          <w:lang w:val="fr-FR"/>
        </w:rPr>
        <w:t>.....</w:t>
      </w:r>
      <w:r w:rsidRPr="00046B19">
        <w:rPr>
          <w:b/>
          <w:color w:val="000000"/>
          <w:lang w:val="fr-FR"/>
        </w:rPr>
        <w:t xml:space="preserve"> dans votre spectacle.</w:t>
      </w:r>
    </w:p>
    <w:p w14:paraId="69D3BF10" w14:textId="77777777" w:rsidR="009D31C5" w:rsidRPr="00046B19" w:rsidRDefault="009D31C5" w:rsidP="009D31C5">
      <w:pPr>
        <w:shd w:val="clear" w:color="auto" w:fill="FFFFFF"/>
        <w:tabs>
          <w:tab w:val="left" w:pos="357"/>
          <w:tab w:val="left" w:pos="2552"/>
          <w:tab w:val="left" w:pos="5103"/>
          <w:tab w:val="left" w:pos="7655"/>
        </w:tabs>
        <w:rPr>
          <w:color w:val="000000"/>
          <w:lang w:val="fr-FR"/>
        </w:rPr>
      </w:pPr>
      <w:r w:rsidRPr="00046B19">
        <w:rPr>
          <w:b/>
          <w:color w:val="000000"/>
          <w:lang w:val="fr-FR"/>
        </w:rPr>
        <w:t xml:space="preserve">a) </w:t>
      </w:r>
      <w:r w:rsidRPr="00046B19">
        <w:rPr>
          <w:color w:val="000000"/>
          <w:lang w:val="fr-FR"/>
        </w:rPr>
        <w:t>jouerait</w:t>
      </w:r>
      <w:r w:rsidRPr="004F6E13">
        <w:rPr>
          <w:color w:val="000000"/>
          <w:lang w:val="fr-FR"/>
        </w:rPr>
        <w:tab/>
      </w:r>
      <w:r w:rsidRPr="00046B19">
        <w:rPr>
          <w:b/>
          <w:color w:val="000000"/>
          <w:lang w:val="fr-FR"/>
        </w:rPr>
        <w:t xml:space="preserve">b) </w:t>
      </w:r>
      <w:r w:rsidRPr="00046B19">
        <w:rPr>
          <w:color w:val="000000"/>
          <w:lang w:val="fr-FR"/>
        </w:rPr>
        <w:t>jouait</w:t>
      </w:r>
      <w:r w:rsidRPr="004F6E13">
        <w:rPr>
          <w:color w:val="000000"/>
          <w:lang w:val="fr-FR"/>
        </w:rPr>
        <w:tab/>
      </w:r>
      <w:r w:rsidRPr="00046B19">
        <w:rPr>
          <w:b/>
          <w:color w:val="000000"/>
          <w:lang w:val="fr-FR"/>
        </w:rPr>
        <w:t xml:space="preserve">c) </w:t>
      </w:r>
      <w:r w:rsidRPr="00046B19">
        <w:rPr>
          <w:color w:val="000000"/>
          <w:lang w:val="fr-FR"/>
        </w:rPr>
        <w:t>jouera</w:t>
      </w:r>
      <w:r w:rsidRPr="004F6E13">
        <w:rPr>
          <w:color w:val="000000"/>
          <w:lang w:val="fr-FR"/>
        </w:rPr>
        <w:tab/>
      </w:r>
      <w:r w:rsidRPr="00046B19">
        <w:rPr>
          <w:b/>
          <w:color w:val="000000"/>
          <w:lang w:val="fr-FR"/>
        </w:rPr>
        <w:t xml:space="preserve">d) </w:t>
      </w:r>
      <w:r w:rsidRPr="00046B19">
        <w:rPr>
          <w:color w:val="000000"/>
          <w:lang w:val="fr-FR"/>
        </w:rPr>
        <w:t>jouerais</w:t>
      </w:r>
    </w:p>
    <w:p w14:paraId="7B55B5AE" w14:textId="77777777" w:rsidR="009D31C5" w:rsidRPr="00046B19" w:rsidRDefault="009D31C5" w:rsidP="009D31C5">
      <w:pPr>
        <w:shd w:val="clear" w:color="auto" w:fill="FFFFFF"/>
        <w:tabs>
          <w:tab w:val="left" w:pos="284"/>
        </w:tabs>
        <w:rPr>
          <w:b/>
          <w:color w:val="000000"/>
          <w:lang w:val="fr-FR"/>
        </w:rPr>
      </w:pPr>
      <w:r w:rsidRPr="00046B19">
        <w:rPr>
          <w:b/>
          <w:color w:val="000000"/>
          <w:lang w:val="fr-FR"/>
        </w:rPr>
        <w:t>4.</w:t>
      </w:r>
      <w:r w:rsidRPr="00046B19">
        <w:rPr>
          <w:b/>
          <w:color w:val="000000"/>
          <w:lang w:val="fr-FR"/>
        </w:rPr>
        <w:tab/>
        <w:t xml:space="preserve">Les parents </w:t>
      </w:r>
      <w:r w:rsidRPr="004F6E13">
        <w:rPr>
          <w:b/>
          <w:color w:val="000000"/>
          <w:lang w:val="fr-FR"/>
        </w:rPr>
        <w:t>.....</w:t>
      </w:r>
      <w:r w:rsidRPr="00046B19">
        <w:rPr>
          <w:b/>
          <w:color w:val="000000"/>
          <w:lang w:val="fr-FR"/>
        </w:rPr>
        <w:t xml:space="preserve"> mécontents.</w:t>
      </w:r>
    </w:p>
    <w:p w14:paraId="2227D17E" w14:textId="77777777" w:rsidR="009D31C5" w:rsidRPr="00046B19" w:rsidRDefault="009D31C5" w:rsidP="009D31C5">
      <w:pPr>
        <w:shd w:val="clear" w:color="auto" w:fill="FFFFFF"/>
        <w:tabs>
          <w:tab w:val="left" w:pos="357"/>
          <w:tab w:val="left" w:pos="2552"/>
          <w:tab w:val="left" w:pos="5103"/>
          <w:tab w:val="left" w:pos="7655"/>
        </w:tabs>
        <w:rPr>
          <w:color w:val="000000"/>
          <w:lang w:val="fr-FR"/>
        </w:rPr>
      </w:pPr>
      <w:r w:rsidRPr="00046B19">
        <w:rPr>
          <w:b/>
          <w:color w:val="000000"/>
          <w:lang w:val="fr-FR"/>
        </w:rPr>
        <w:t xml:space="preserve">a) </w:t>
      </w:r>
      <w:r w:rsidRPr="00046B19">
        <w:rPr>
          <w:color w:val="000000"/>
          <w:lang w:val="fr-FR"/>
        </w:rPr>
        <w:t>serait</w:t>
      </w:r>
      <w:r w:rsidRPr="004F6E13">
        <w:rPr>
          <w:color w:val="000000"/>
          <w:lang w:val="fr-FR"/>
        </w:rPr>
        <w:tab/>
      </w:r>
      <w:r w:rsidRPr="00046B19">
        <w:rPr>
          <w:b/>
          <w:color w:val="000000"/>
          <w:lang w:val="fr-FR"/>
        </w:rPr>
        <w:t xml:space="preserve">b) </w:t>
      </w:r>
      <w:r w:rsidRPr="00046B19">
        <w:rPr>
          <w:color w:val="000000"/>
          <w:lang w:val="fr-FR"/>
        </w:rPr>
        <w:t>seraient</w:t>
      </w:r>
      <w:r w:rsidRPr="004F6E13">
        <w:rPr>
          <w:color w:val="000000"/>
          <w:lang w:val="fr-FR"/>
        </w:rPr>
        <w:tab/>
      </w:r>
      <w:r w:rsidRPr="00046B19">
        <w:rPr>
          <w:b/>
          <w:color w:val="000000"/>
          <w:lang w:val="fr-FR"/>
        </w:rPr>
        <w:t xml:space="preserve">c) </w:t>
      </w:r>
      <w:r w:rsidRPr="00046B19">
        <w:rPr>
          <w:color w:val="000000"/>
          <w:lang w:val="fr-FR"/>
        </w:rPr>
        <w:t>seront</w:t>
      </w:r>
      <w:r w:rsidRPr="004F6E13">
        <w:rPr>
          <w:color w:val="000000"/>
          <w:lang w:val="fr-FR"/>
        </w:rPr>
        <w:tab/>
      </w:r>
      <w:r w:rsidRPr="00046B19">
        <w:rPr>
          <w:b/>
          <w:color w:val="000000"/>
          <w:lang w:val="fr-FR"/>
        </w:rPr>
        <w:t xml:space="preserve">d) </w:t>
      </w:r>
      <w:r w:rsidRPr="00046B19">
        <w:rPr>
          <w:color w:val="000000"/>
          <w:lang w:val="fr-FR"/>
        </w:rPr>
        <w:t>étaient</w:t>
      </w:r>
    </w:p>
    <w:p w14:paraId="6C9C9D39" w14:textId="77777777" w:rsidR="009D31C5" w:rsidRPr="00046B19" w:rsidRDefault="009D31C5" w:rsidP="009D31C5">
      <w:pPr>
        <w:shd w:val="clear" w:color="auto" w:fill="FFFFFF"/>
        <w:tabs>
          <w:tab w:val="left" w:pos="284"/>
        </w:tabs>
        <w:rPr>
          <w:b/>
          <w:color w:val="000000"/>
          <w:lang w:val="fr-FR"/>
        </w:rPr>
      </w:pPr>
      <w:r w:rsidRPr="00046B19">
        <w:rPr>
          <w:b/>
          <w:color w:val="000000"/>
          <w:lang w:val="fr-FR"/>
        </w:rPr>
        <w:t>5.</w:t>
      </w:r>
      <w:r w:rsidRPr="00046B19">
        <w:rPr>
          <w:b/>
          <w:color w:val="000000"/>
          <w:lang w:val="fr-FR"/>
        </w:rPr>
        <w:tab/>
        <w:t xml:space="preserve">Vous </w:t>
      </w:r>
      <w:r w:rsidRPr="004F6E13">
        <w:rPr>
          <w:b/>
          <w:color w:val="000000"/>
          <w:lang w:val="fr-FR"/>
        </w:rPr>
        <w:t>.....</w:t>
      </w:r>
      <w:r w:rsidRPr="00046B19">
        <w:rPr>
          <w:b/>
          <w:color w:val="000000"/>
          <w:lang w:val="fr-FR"/>
        </w:rPr>
        <w:t xml:space="preserve"> envie de voir cette exposition.</w:t>
      </w:r>
    </w:p>
    <w:p w14:paraId="4F48745D" w14:textId="77777777" w:rsidR="009D31C5" w:rsidRPr="00046B19" w:rsidRDefault="009D31C5" w:rsidP="009D31C5">
      <w:pPr>
        <w:shd w:val="clear" w:color="auto" w:fill="FFFFFF"/>
        <w:tabs>
          <w:tab w:val="left" w:pos="357"/>
          <w:tab w:val="left" w:pos="2552"/>
          <w:tab w:val="left" w:pos="5103"/>
          <w:tab w:val="left" w:pos="7655"/>
        </w:tabs>
        <w:rPr>
          <w:color w:val="000000"/>
          <w:lang w:val="fr-FR"/>
        </w:rPr>
      </w:pPr>
      <w:r w:rsidRPr="00046B19">
        <w:rPr>
          <w:b/>
          <w:color w:val="000000"/>
          <w:lang w:val="fr-FR"/>
        </w:rPr>
        <w:t xml:space="preserve">a) </w:t>
      </w:r>
      <w:r w:rsidRPr="00046B19">
        <w:rPr>
          <w:color w:val="000000"/>
          <w:lang w:val="fr-FR"/>
        </w:rPr>
        <w:t>aurions</w:t>
      </w:r>
      <w:r w:rsidRPr="004F6E13">
        <w:rPr>
          <w:color w:val="000000"/>
          <w:lang w:val="fr-FR"/>
        </w:rPr>
        <w:tab/>
      </w:r>
      <w:r w:rsidRPr="00046B19">
        <w:rPr>
          <w:b/>
          <w:color w:val="000000"/>
          <w:lang w:val="fr-FR"/>
        </w:rPr>
        <w:t xml:space="preserve">b) </w:t>
      </w:r>
      <w:r w:rsidRPr="00046B19">
        <w:rPr>
          <w:color w:val="000000"/>
          <w:lang w:val="fr-FR"/>
        </w:rPr>
        <w:t>aviez</w:t>
      </w:r>
      <w:r w:rsidRPr="004F6E13">
        <w:rPr>
          <w:color w:val="000000"/>
          <w:lang w:val="fr-FR"/>
        </w:rPr>
        <w:tab/>
      </w:r>
      <w:r w:rsidRPr="00046B19">
        <w:rPr>
          <w:b/>
          <w:color w:val="000000"/>
          <w:lang w:val="fr-FR"/>
        </w:rPr>
        <w:t xml:space="preserve">c) </w:t>
      </w:r>
      <w:r w:rsidRPr="00046B19">
        <w:rPr>
          <w:color w:val="000000"/>
          <w:lang w:val="fr-FR"/>
        </w:rPr>
        <w:t>auriez</w:t>
      </w:r>
      <w:r w:rsidRPr="004F6E13">
        <w:rPr>
          <w:color w:val="000000"/>
          <w:lang w:val="fr-FR"/>
        </w:rPr>
        <w:tab/>
      </w:r>
      <w:r w:rsidRPr="00046B19">
        <w:rPr>
          <w:b/>
          <w:color w:val="000000"/>
          <w:lang w:val="fr-FR"/>
        </w:rPr>
        <w:t xml:space="preserve">d) </w:t>
      </w:r>
      <w:r w:rsidRPr="00046B19">
        <w:rPr>
          <w:color w:val="000000"/>
          <w:lang w:val="fr-FR"/>
        </w:rPr>
        <w:t>ayez</w:t>
      </w:r>
    </w:p>
    <w:p w14:paraId="6DDE2357" w14:textId="54B8D2C6" w:rsidR="007242A2" w:rsidRPr="00590BAE" w:rsidRDefault="00590BAE" w:rsidP="00590BAE">
      <w:pPr>
        <w:pBdr>
          <w:top w:val="single" w:sz="4" w:space="1" w:color="auto"/>
          <w:left w:val="single" w:sz="4" w:space="4" w:color="auto"/>
          <w:bottom w:val="single" w:sz="4" w:space="1" w:color="auto"/>
          <w:right w:val="single" w:sz="4" w:space="4" w:color="auto"/>
        </w:pBdr>
        <w:rPr>
          <w:bCs/>
          <w:iCs/>
          <w:spacing w:val="-5"/>
        </w:rPr>
      </w:pPr>
      <w:r w:rsidRPr="00590BAE">
        <w:rPr>
          <w:bCs/>
          <w:iCs/>
          <w:spacing w:val="-5"/>
        </w:rPr>
        <w:t>Выберете время</w:t>
      </w:r>
      <w:r>
        <w:rPr>
          <w:bCs/>
          <w:iCs/>
          <w:spacing w:val="-5"/>
        </w:rPr>
        <w:t xml:space="preserve"> из трёх предложенных вариантов. </w:t>
      </w:r>
      <w:r w:rsidRPr="00EA137B">
        <w:t xml:space="preserve">В БЛАНКЕ ОТВЕТОВ </w:t>
      </w:r>
      <w:r>
        <w:t>отметьте</w:t>
      </w:r>
      <w:r w:rsidRPr="00EA137B">
        <w:t xml:space="preserve"> ответ</w:t>
      </w:r>
      <w:r>
        <w:t xml:space="preserve"> соответствие цифра-буква.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8"/>
        <w:gridCol w:w="3765"/>
      </w:tblGrid>
      <w:tr w:rsidR="00590BAE" w:rsidRPr="0025605E" w14:paraId="3BC280E6" w14:textId="77777777" w:rsidTr="008E3082">
        <w:tc>
          <w:tcPr>
            <w:tcW w:w="6158" w:type="dxa"/>
            <w:tcBorders>
              <w:top w:val="nil"/>
              <w:left w:val="nil"/>
              <w:bottom w:val="nil"/>
              <w:right w:val="single" w:sz="4" w:space="0" w:color="auto"/>
            </w:tcBorders>
            <w:hideMark/>
          </w:tcPr>
          <w:p w14:paraId="30500773" w14:textId="331FDAA2" w:rsidR="00590BAE" w:rsidRPr="00590BAE" w:rsidRDefault="00590BAE" w:rsidP="00FE2603">
            <w:pPr>
              <w:pStyle w:val="2"/>
              <w:spacing w:before="120" w:line="276" w:lineRule="auto"/>
              <w:rPr>
                <w:lang w:val="fr-FR"/>
              </w:rPr>
            </w:pPr>
            <w:r w:rsidRPr="00590BAE">
              <w:rPr>
                <w:b/>
                <w:lang w:val="fr-FR"/>
              </w:rPr>
              <w:t>1.</w:t>
            </w:r>
            <w:r w:rsidRPr="00590BAE">
              <w:rPr>
                <w:b/>
              </w:rPr>
              <w:t xml:space="preserve"> </w:t>
            </w:r>
            <w:r w:rsidRPr="00590BAE">
              <w:rPr>
                <w:lang w:val="fr-FR"/>
              </w:rPr>
              <w:t>Hier, j'ai rencontré mon cousin.</w:t>
            </w:r>
          </w:p>
        </w:tc>
        <w:tc>
          <w:tcPr>
            <w:tcW w:w="3765" w:type="dxa"/>
            <w:vMerge w:val="restart"/>
            <w:tcBorders>
              <w:top w:val="nil"/>
              <w:left w:val="single" w:sz="4" w:space="0" w:color="auto"/>
              <w:bottom w:val="nil"/>
              <w:right w:val="nil"/>
            </w:tcBorders>
            <w:vAlign w:val="center"/>
            <w:hideMark/>
          </w:tcPr>
          <w:p w14:paraId="093A9B86" w14:textId="77777777" w:rsidR="00590BAE" w:rsidRPr="00590BAE" w:rsidRDefault="00590BAE" w:rsidP="008E3082">
            <w:pPr>
              <w:pStyle w:val="2"/>
              <w:spacing w:line="276" w:lineRule="auto"/>
              <w:jc w:val="left"/>
              <w:rPr>
                <w:lang w:val="fr-FR"/>
              </w:rPr>
            </w:pPr>
            <w:r w:rsidRPr="00590BAE">
              <w:rPr>
                <w:b/>
                <w:lang w:val="fr-FR"/>
              </w:rPr>
              <w:t>a)</w:t>
            </w:r>
            <w:r w:rsidRPr="00590BAE">
              <w:rPr>
                <w:lang w:val="fr-FR"/>
              </w:rPr>
              <w:t xml:space="preserve"> </w:t>
            </w:r>
            <w:r w:rsidRPr="00590BAE">
              <w:rPr>
                <w:i/>
                <w:lang w:val="fr-FR"/>
              </w:rPr>
              <w:t>présent</w:t>
            </w:r>
          </w:p>
          <w:p w14:paraId="286D27DE" w14:textId="77777777" w:rsidR="00590BAE" w:rsidRPr="00590BAE" w:rsidRDefault="00590BAE" w:rsidP="008E3082">
            <w:pPr>
              <w:pStyle w:val="2"/>
              <w:spacing w:line="276" w:lineRule="auto"/>
              <w:jc w:val="left"/>
              <w:rPr>
                <w:lang w:val="fr-FR"/>
              </w:rPr>
            </w:pPr>
            <w:r w:rsidRPr="00590BAE">
              <w:rPr>
                <w:b/>
                <w:lang w:val="fr-FR"/>
              </w:rPr>
              <w:t>b)</w:t>
            </w:r>
            <w:r w:rsidRPr="00590BAE">
              <w:rPr>
                <w:lang w:val="fr-FR"/>
              </w:rPr>
              <w:t xml:space="preserve"> </w:t>
            </w:r>
            <w:r w:rsidRPr="00590BAE">
              <w:rPr>
                <w:i/>
                <w:lang w:val="fr-FR"/>
              </w:rPr>
              <w:t>passé composé</w:t>
            </w:r>
          </w:p>
          <w:p w14:paraId="78A8CFE6" w14:textId="77777777" w:rsidR="00590BAE" w:rsidRDefault="00590BAE" w:rsidP="008E3082">
            <w:pPr>
              <w:pStyle w:val="2"/>
              <w:spacing w:line="276" w:lineRule="auto"/>
              <w:jc w:val="left"/>
              <w:rPr>
                <w:i/>
                <w:iCs/>
              </w:rPr>
            </w:pPr>
            <w:r w:rsidRPr="00590BAE">
              <w:rPr>
                <w:b/>
                <w:lang w:val="fr-FR"/>
              </w:rPr>
              <w:t>c)</w:t>
            </w:r>
            <w:r w:rsidRPr="00590BAE">
              <w:rPr>
                <w:lang w:val="fr-FR"/>
              </w:rPr>
              <w:t xml:space="preserve"> </w:t>
            </w:r>
            <w:proofErr w:type="spellStart"/>
            <w:r w:rsidRPr="00590BAE">
              <w:rPr>
                <w:i/>
                <w:iCs/>
              </w:rPr>
              <w:t>futur</w:t>
            </w:r>
            <w:proofErr w:type="spellEnd"/>
            <w:r w:rsidRPr="00590BAE">
              <w:rPr>
                <w:i/>
                <w:iCs/>
              </w:rPr>
              <w:t xml:space="preserve"> proche</w:t>
            </w:r>
          </w:p>
          <w:p w14:paraId="7E9F2E5C" w14:textId="77D3D063" w:rsidR="0025605E" w:rsidRPr="00590BAE" w:rsidRDefault="0025605E" w:rsidP="008E3082">
            <w:pPr>
              <w:pStyle w:val="2"/>
              <w:spacing w:line="276" w:lineRule="auto"/>
              <w:jc w:val="left"/>
              <w:rPr>
                <w:lang w:val="fr-FR"/>
              </w:rPr>
            </w:pPr>
            <w:r w:rsidRPr="0025605E">
              <w:rPr>
                <w:b/>
                <w:lang w:val="fr-FR"/>
              </w:rPr>
              <w:t>d)</w:t>
            </w:r>
            <w:r>
              <w:rPr>
                <w:lang w:val="fr-FR"/>
              </w:rPr>
              <w:t xml:space="preserve"> </w:t>
            </w:r>
            <w:r w:rsidRPr="0025605E">
              <w:rPr>
                <w:i/>
                <w:iCs/>
              </w:rPr>
              <w:t>imparfait</w:t>
            </w:r>
          </w:p>
        </w:tc>
      </w:tr>
      <w:tr w:rsidR="00590BAE" w:rsidRPr="00590BAE" w14:paraId="5DA00D2C" w14:textId="77777777" w:rsidTr="008E3082">
        <w:tc>
          <w:tcPr>
            <w:tcW w:w="6158" w:type="dxa"/>
            <w:tcBorders>
              <w:top w:val="nil"/>
              <w:left w:val="nil"/>
              <w:bottom w:val="nil"/>
              <w:right w:val="single" w:sz="4" w:space="0" w:color="auto"/>
            </w:tcBorders>
            <w:hideMark/>
          </w:tcPr>
          <w:p w14:paraId="2FD7CC9A" w14:textId="2CF32C52" w:rsidR="00590BAE" w:rsidRPr="00590BAE" w:rsidRDefault="00590BAE" w:rsidP="008E3082">
            <w:pPr>
              <w:pStyle w:val="2"/>
              <w:spacing w:line="276" w:lineRule="auto"/>
              <w:rPr>
                <w:lang w:val="fr-FR"/>
              </w:rPr>
            </w:pPr>
            <w:r w:rsidRPr="00590BAE">
              <w:rPr>
                <w:b/>
                <w:lang w:val="fr-FR"/>
              </w:rPr>
              <w:t>2.</w:t>
            </w:r>
            <w:r>
              <w:rPr>
                <w:b/>
                <w:lang w:val="ru-RU"/>
              </w:rPr>
              <w:t xml:space="preserve"> </w:t>
            </w:r>
            <w:r w:rsidRPr="00590BAE">
              <w:rPr>
                <w:lang w:val="fr-FR"/>
              </w:rPr>
              <w:t>Tu vas te promener.</w:t>
            </w:r>
          </w:p>
        </w:tc>
        <w:tc>
          <w:tcPr>
            <w:tcW w:w="0" w:type="auto"/>
            <w:vMerge/>
            <w:tcBorders>
              <w:top w:val="nil"/>
              <w:left w:val="single" w:sz="4" w:space="0" w:color="auto"/>
              <w:bottom w:val="nil"/>
              <w:right w:val="nil"/>
            </w:tcBorders>
            <w:vAlign w:val="center"/>
            <w:hideMark/>
          </w:tcPr>
          <w:p w14:paraId="04D0E9A5" w14:textId="77777777" w:rsidR="00590BAE" w:rsidRPr="00590BAE" w:rsidRDefault="00590BAE" w:rsidP="008E3082">
            <w:pPr>
              <w:rPr>
                <w:lang w:val="fr-FR"/>
              </w:rPr>
            </w:pPr>
          </w:p>
        </w:tc>
      </w:tr>
      <w:tr w:rsidR="00590BAE" w:rsidRPr="00590BAE" w14:paraId="04044180" w14:textId="77777777" w:rsidTr="008E3082">
        <w:tc>
          <w:tcPr>
            <w:tcW w:w="6158" w:type="dxa"/>
            <w:tcBorders>
              <w:top w:val="nil"/>
              <w:left w:val="nil"/>
              <w:bottom w:val="nil"/>
              <w:right w:val="single" w:sz="4" w:space="0" w:color="auto"/>
            </w:tcBorders>
            <w:hideMark/>
          </w:tcPr>
          <w:p w14:paraId="60262D98" w14:textId="07F80389" w:rsidR="00590BAE" w:rsidRPr="00590BAE" w:rsidRDefault="00590BAE" w:rsidP="008E3082">
            <w:pPr>
              <w:pStyle w:val="2"/>
              <w:spacing w:line="276" w:lineRule="auto"/>
              <w:rPr>
                <w:lang w:val="fr-FR"/>
              </w:rPr>
            </w:pPr>
            <w:r w:rsidRPr="00590BAE">
              <w:rPr>
                <w:b/>
                <w:lang w:val="fr-FR"/>
              </w:rPr>
              <w:t>3.</w:t>
            </w:r>
            <w:r>
              <w:rPr>
                <w:b/>
                <w:lang w:val="ru-RU"/>
              </w:rPr>
              <w:t xml:space="preserve"> </w:t>
            </w:r>
            <w:r w:rsidRPr="00590BAE">
              <w:rPr>
                <w:lang w:val="fr-FR"/>
              </w:rPr>
              <w:t>Nous nous amusons.</w:t>
            </w:r>
          </w:p>
        </w:tc>
        <w:tc>
          <w:tcPr>
            <w:tcW w:w="0" w:type="auto"/>
            <w:vMerge/>
            <w:tcBorders>
              <w:top w:val="nil"/>
              <w:left w:val="single" w:sz="4" w:space="0" w:color="auto"/>
              <w:bottom w:val="nil"/>
              <w:right w:val="nil"/>
            </w:tcBorders>
            <w:vAlign w:val="center"/>
            <w:hideMark/>
          </w:tcPr>
          <w:p w14:paraId="33B00D8A" w14:textId="77777777" w:rsidR="00590BAE" w:rsidRPr="00590BAE" w:rsidRDefault="00590BAE" w:rsidP="008E3082">
            <w:pPr>
              <w:rPr>
                <w:lang w:val="fr-FR"/>
              </w:rPr>
            </w:pPr>
          </w:p>
        </w:tc>
      </w:tr>
      <w:tr w:rsidR="00590BAE" w:rsidRPr="00590BAE" w14:paraId="0D5639E3" w14:textId="77777777" w:rsidTr="008E3082">
        <w:tc>
          <w:tcPr>
            <w:tcW w:w="6158" w:type="dxa"/>
            <w:tcBorders>
              <w:top w:val="nil"/>
              <w:left w:val="nil"/>
              <w:bottom w:val="nil"/>
              <w:right w:val="single" w:sz="4" w:space="0" w:color="auto"/>
            </w:tcBorders>
            <w:hideMark/>
          </w:tcPr>
          <w:p w14:paraId="3251813A" w14:textId="50AC45A8" w:rsidR="00590BAE" w:rsidRPr="00590BAE" w:rsidRDefault="00590BAE" w:rsidP="008E3082">
            <w:pPr>
              <w:pStyle w:val="2"/>
              <w:spacing w:line="276" w:lineRule="auto"/>
              <w:rPr>
                <w:lang w:val="fr-FR"/>
              </w:rPr>
            </w:pPr>
            <w:r w:rsidRPr="00590BAE">
              <w:rPr>
                <w:b/>
                <w:lang w:val="fr-FR"/>
              </w:rPr>
              <w:t>4.</w:t>
            </w:r>
            <w:r>
              <w:rPr>
                <w:b/>
                <w:lang w:val="ru-RU"/>
              </w:rPr>
              <w:t xml:space="preserve"> </w:t>
            </w:r>
            <w:r w:rsidRPr="00590BAE">
              <w:rPr>
                <w:lang w:val="fr-FR"/>
              </w:rPr>
              <w:t>Mon amie est partie.</w:t>
            </w:r>
          </w:p>
        </w:tc>
        <w:tc>
          <w:tcPr>
            <w:tcW w:w="0" w:type="auto"/>
            <w:vMerge/>
            <w:tcBorders>
              <w:top w:val="nil"/>
              <w:left w:val="single" w:sz="4" w:space="0" w:color="auto"/>
              <w:bottom w:val="nil"/>
              <w:right w:val="nil"/>
            </w:tcBorders>
            <w:vAlign w:val="center"/>
            <w:hideMark/>
          </w:tcPr>
          <w:p w14:paraId="7BD74A9C" w14:textId="77777777" w:rsidR="00590BAE" w:rsidRPr="00590BAE" w:rsidRDefault="00590BAE" w:rsidP="008E3082">
            <w:pPr>
              <w:rPr>
                <w:lang w:val="fr-FR"/>
              </w:rPr>
            </w:pPr>
          </w:p>
        </w:tc>
      </w:tr>
      <w:tr w:rsidR="00590BAE" w:rsidRPr="00590BAE" w14:paraId="7E3C5B88" w14:textId="77777777" w:rsidTr="008E3082">
        <w:tc>
          <w:tcPr>
            <w:tcW w:w="6158" w:type="dxa"/>
            <w:tcBorders>
              <w:top w:val="nil"/>
              <w:left w:val="nil"/>
              <w:bottom w:val="nil"/>
              <w:right w:val="single" w:sz="4" w:space="0" w:color="auto"/>
            </w:tcBorders>
            <w:hideMark/>
          </w:tcPr>
          <w:p w14:paraId="3FF76CA4" w14:textId="1CFD888E" w:rsidR="00590BAE" w:rsidRPr="00590BAE" w:rsidRDefault="00590BAE" w:rsidP="008E3082">
            <w:pPr>
              <w:pStyle w:val="2"/>
              <w:spacing w:line="276" w:lineRule="auto"/>
              <w:rPr>
                <w:lang w:val="fr-FR"/>
              </w:rPr>
            </w:pPr>
            <w:r w:rsidRPr="00590BAE">
              <w:rPr>
                <w:b/>
                <w:lang w:val="fr-FR"/>
              </w:rPr>
              <w:t>5.</w:t>
            </w:r>
            <w:r>
              <w:rPr>
                <w:b/>
                <w:lang w:val="ru-RU"/>
              </w:rPr>
              <w:t xml:space="preserve"> </w:t>
            </w:r>
            <w:r w:rsidRPr="00590BAE">
              <w:rPr>
                <w:lang w:val="fr-FR"/>
              </w:rPr>
              <w:t xml:space="preserve">Paul </w:t>
            </w:r>
            <w:r w:rsidR="0025605E">
              <w:rPr>
                <w:lang w:val="fr-FR"/>
              </w:rPr>
              <w:t>lisait un livre</w:t>
            </w:r>
            <w:r w:rsidRPr="00590BAE">
              <w:rPr>
                <w:lang w:val="fr-FR"/>
              </w:rPr>
              <w:t>.</w:t>
            </w:r>
          </w:p>
        </w:tc>
        <w:tc>
          <w:tcPr>
            <w:tcW w:w="0" w:type="auto"/>
            <w:vMerge/>
            <w:tcBorders>
              <w:top w:val="nil"/>
              <w:left w:val="single" w:sz="4" w:space="0" w:color="auto"/>
              <w:bottom w:val="nil"/>
              <w:right w:val="nil"/>
            </w:tcBorders>
            <w:vAlign w:val="center"/>
            <w:hideMark/>
          </w:tcPr>
          <w:p w14:paraId="120FABBE" w14:textId="77777777" w:rsidR="00590BAE" w:rsidRPr="00590BAE" w:rsidRDefault="00590BAE" w:rsidP="008E3082">
            <w:pPr>
              <w:rPr>
                <w:lang w:val="fr-FR"/>
              </w:rPr>
            </w:pPr>
          </w:p>
        </w:tc>
      </w:tr>
    </w:tbl>
    <w:p w14:paraId="1371EB06" w14:textId="73019F8E" w:rsidR="007D70D1" w:rsidRDefault="007D70D1" w:rsidP="007D70D1">
      <w:pPr>
        <w:shd w:val="clear" w:color="auto" w:fill="FFFFFF"/>
        <w:spacing w:line="360" w:lineRule="auto"/>
        <w:ind w:left="708"/>
        <w:jc w:val="center"/>
        <w:rPr>
          <w:b/>
          <w:color w:val="000000"/>
        </w:rPr>
      </w:pPr>
      <w:r w:rsidRPr="00EA137B">
        <w:rPr>
          <w:b/>
          <w:color w:val="000000"/>
        </w:rPr>
        <w:t>Раздел 4 (задание по письму)</w:t>
      </w:r>
    </w:p>
    <w:p w14:paraId="76AC6955" w14:textId="1F770112" w:rsidR="007D70D1" w:rsidRPr="00DB7E29" w:rsidRDefault="007D70D1" w:rsidP="007D70D1">
      <w:pPr>
        <w:pBdr>
          <w:top w:val="single" w:sz="4" w:space="1" w:color="auto"/>
          <w:left w:val="single" w:sz="4" w:space="4" w:color="auto"/>
          <w:bottom w:val="single" w:sz="4" w:space="1" w:color="auto"/>
          <w:right w:val="single" w:sz="4" w:space="4" w:color="auto"/>
        </w:pBdr>
        <w:rPr>
          <w:b/>
          <w:color w:val="000000"/>
        </w:rPr>
      </w:pPr>
      <w:r w:rsidRPr="00DB7E29">
        <w:rPr>
          <w:rFonts w:eastAsia="Calibri"/>
        </w:rPr>
        <w:t xml:space="preserve">Напишите письмо французскому другу </w:t>
      </w:r>
      <w:r w:rsidRPr="00250677">
        <w:rPr>
          <w:i/>
          <w:iCs/>
          <w:lang w:val="fr-FR" w:eastAsia="fr-FR"/>
        </w:rPr>
        <w:t>Marie-Paul</w:t>
      </w:r>
      <w:r w:rsidRPr="00DB7E29">
        <w:rPr>
          <w:rFonts w:eastAsia="Calibri"/>
        </w:rPr>
        <w:t xml:space="preserve"> (не менее </w:t>
      </w:r>
      <w:r>
        <w:rPr>
          <w:rFonts w:eastAsia="Calibri"/>
        </w:rPr>
        <w:t>5</w:t>
      </w:r>
      <w:r w:rsidRPr="00DB7E29">
        <w:rPr>
          <w:rFonts w:eastAsia="Calibri"/>
        </w:rPr>
        <w:t>0 слов)</w:t>
      </w:r>
      <w:r>
        <w:rPr>
          <w:rFonts w:eastAsia="Calibri"/>
        </w:rPr>
        <w:t>,</w:t>
      </w:r>
      <w:r w:rsidRPr="006D5606">
        <w:rPr>
          <w:i/>
          <w:color w:val="000000"/>
        </w:rPr>
        <w:t xml:space="preserve"> </w:t>
      </w:r>
      <w:r w:rsidRPr="00295D99">
        <w:rPr>
          <w:color w:val="000000"/>
        </w:rPr>
        <w:t>сообщив о себе аналогичную информацию</w:t>
      </w:r>
      <w:r>
        <w:rPr>
          <w:color w:val="000000"/>
        </w:rPr>
        <w:t>.</w:t>
      </w:r>
      <w:r w:rsidRPr="00DB7E29">
        <w:rPr>
          <w:rFonts w:eastAsia="Calibri"/>
        </w:rPr>
        <w:t xml:space="preserve"> При выполнении задания</w:t>
      </w:r>
      <w:r>
        <w:rPr>
          <w:rFonts w:eastAsia="Calibri"/>
        </w:rPr>
        <w:t>,</w:t>
      </w:r>
      <w:r w:rsidRPr="00DB7E29">
        <w:rPr>
          <w:rFonts w:eastAsia="Calibri"/>
        </w:rPr>
        <w:t xml:space="preserve"> обратите внимание на то, что </w:t>
      </w:r>
      <w:r>
        <w:rPr>
          <w:rFonts w:eastAsia="Calibri"/>
        </w:rPr>
        <w:t>В</w:t>
      </w:r>
      <w:r w:rsidRPr="00DB7E29">
        <w:rPr>
          <w:rFonts w:eastAsia="Calibri"/>
        </w:rPr>
        <w:t>аши ответы будут оцениваться только по записям, сделанным на БЛАНКЕ ОТВЕТОВ</w:t>
      </w:r>
      <w:r>
        <w:rPr>
          <w:rFonts w:eastAsia="Calibri"/>
        </w:rPr>
        <w:t xml:space="preserve"> НА ОБРАТНОЙ СТОРОНЕ ЛИСТА</w:t>
      </w:r>
      <w:r w:rsidRPr="00DB7E29">
        <w:rPr>
          <w:rFonts w:eastAsia="Calibri"/>
        </w:rPr>
        <w:t>. Никакие записи черновика не будут учитываться экспертом.</w:t>
      </w:r>
    </w:p>
    <w:p w14:paraId="108E95E5" w14:textId="77777777" w:rsidR="007D70D1" w:rsidRPr="00250677" w:rsidRDefault="007D70D1" w:rsidP="007D70D1">
      <w:pPr>
        <w:ind w:left="326" w:firstLine="197"/>
        <w:rPr>
          <w:i/>
          <w:iCs/>
          <w:lang w:val="fr-FR" w:eastAsia="fr-FR"/>
        </w:rPr>
      </w:pPr>
      <w:r w:rsidRPr="00250677">
        <w:rPr>
          <w:color w:val="000000"/>
          <w:lang w:val="fr-FR"/>
        </w:rPr>
        <w:t xml:space="preserve">Mon nom est </w:t>
      </w:r>
      <w:r w:rsidRPr="00250677">
        <w:rPr>
          <w:i/>
          <w:iCs/>
          <w:lang w:val="fr-FR" w:eastAsia="fr-FR"/>
        </w:rPr>
        <w:t>Marie-Paul.</w:t>
      </w:r>
    </w:p>
    <w:p w14:paraId="68E07ABC" w14:textId="06D15A3D" w:rsidR="007242A2" w:rsidRDefault="007D70D1" w:rsidP="007242A2">
      <w:pPr>
        <w:rPr>
          <w:lang w:val="fr-FR" w:eastAsia="fr-FR"/>
        </w:rPr>
      </w:pPr>
      <w:r w:rsidRPr="00250677">
        <w:rPr>
          <w:lang w:val="fr-FR" w:eastAsia="fr-FR"/>
        </w:rPr>
        <w:t xml:space="preserve">La Terre, notre planète... Si belle mais si fragile </w:t>
      </w:r>
      <w:r w:rsidRPr="00250677">
        <w:rPr>
          <w:lang w:val="en-US" w:eastAsia="fr-FR"/>
        </w:rPr>
        <w:t xml:space="preserve">! </w:t>
      </w:r>
      <w:r w:rsidRPr="00250677">
        <w:rPr>
          <w:lang w:val="fr-FR" w:eastAsia="fr-FR"/>
        </w:rPr>
        <w:t>La Terre, notre maison... Une maison qu</w:t>
      </w:r>
      <w:r>
        <w:rPr>
          <w:lang w:val="fr-FR" w:eastAsia="fr-FR"/>
        </w:rPr>
        <w:t>’</w:t>
      </w:r>
      <w:r w:rsidRPr="00250677">
        <w:rPr>
          <w:lang w:val="fr-FR" w:eastAsia="fr-FR"/>
        </w:rPr>
        <w:t xml:space="preserve">il faut aimer, respecter, protéger... Comment </w:t>
      </w:r>
      <w:r w:rsidRPr="00250677">
        <w:rPr>
          <w:lang w:val="en-US" w:eastAsia="fr-FR"/>
        </w:rPr>
        <w:t xml:space="preserve">? </w:t>
      </w:r>
      <w:r w:rsidRPr="00250677">
        <w:rPr>
          <w:lang w:val="fr-FR" w:eastAsia="fr-FR"/>
        </w:rPr>
        <w:t xml:space="preserve">Par de </w:t>
      </w:r>
      <w:r w:rsidRPr="00250677">
        <w:rPr>
          <w:i/>
          <w:iCs/>
          <w:lang w:val="fr-FR" w:eastAsia="fr-FR"/>
        </w:rPr>
        <w:t xml:space="preserve">petits gestes. </w:t>
      </w:r>
      <w:r w:rsidRPr="00250677">
        <w:rPr>
          <w:lang w:val="fr-FR" w:eastAsia="fr-FR"/>
        </w:rPr>
        <w:t xml:space="preserve">De petits gestes tout simples </w:t>
      </w:r>
      <w:r w:rsidRPr="00250677">
        <w:rPr>
          <w:lang w:val="en-US" w:eastAsia="fr-FR"/>
        </w:rPr>
        <w:t xml:space="preserve">: </w:t>
      </w:r>
      <w:r w:rsidRPr="00250677">
        <w:rPr>
          <w:lang w:val="fr-FR" w:eastAsia="fr-FR"/>
        </w:rPr>
        <w:t>fermer un robinet, éteindre la lumière en sortant de la pièce, ne pas jeter les sacs plastiques à la mer, ramasser le papier qu</w:t>
      </w:r>
      <w:r>
        <w:rPr>
          <w:lang w:val="fr-FR" w:eastAsia="fr-FR"/>
        </w:rPr>
        <w:t>’</w:t>
      </w:r>
      <w:r w:rsidRPr="00250677">
        <w:rPr>
          <w:lang w:val="fr-FR" w:eastAsia="fr-FR"/>
        </w:rPr>
        <w:t>on a jeté par terre.</w:t>
      </w:r>
      <w:bookmarkStart w:id="0" w:name="_GoBack"/>
      <w:bookmarkEnd w:id="0"/>
    </w:p>
    <w:sectPr w:rsidR="007242A2" w:rsidSect="00A24FE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5232"/>
    <w:multiLevelType w:val="hybridMultilevel"/>
    <w:tmpl w:val="040A567E"/>
    <w:lvl w:ilvl="0" w:tplc="0419000F">
      <w:start w:val="1"/>
      <w:numFmt w:val="decimal"/>
      <w:lvlText w:val="%1."/>
      <w:lvlJc w:val="left"/>
      <w:pPr>
        <w:tabs>
          <w:tab w:val="num" w:pos="1123"/>
        </w:tabs>
        <w:ind w:left="1123" w:hanging="360"/>
      </w:pPr>
    </w:lvl>
    <w:lvl w:ilvl="1" w:tplc="04190003">
      <w:start w:val="1"/>
      <w:numFmt w:val="bullet"/>
      <w:lvlText w:val="o"/>
      <w:lvlJc w:val="left"/>
      <w:pPr>
        <w:tabs>
          <w:tab w:val="num" w:pos="1843"/>
        </w:tabs>
        <w:ind w:left="1843" w:hanging="360"/>
      </w:pPr>
      <w:rPr>
        <w:rFonts w:ascii="Courier New" w:hAnsi="Courier New" w:cs="Courier New" w:hint="default"/>
      </w:rPr>
    </w:lvl>
    <w:lvl w:ilvl="2" w:tplc="04190005">
      <w:start w:val="1"/>
      <w:numFmt w:val="bullet"/>
      <w:lvlText w:val=""/>
      <w:lvlJc w:val="left"/>
      <w:pPr>
        <w:tabs>
          <w:tab w:val="num" w:pos="2563"/>
        </w:tabs>
        <w:ind w:left="2563" w:hanging="360"/>
      </w:pPr>
      <w:rPr>
        <w:rFonts w:ascii="Wingdings" w:hAnsi="Wingdings" w:hint="default"/>
      </w:rPr>
    </w:lvl>
    <w:lvl w:ilvl="3" w:tplc="04190001">
      <w:start w:val="1"/>
      <w:numFmt w:val="bullet"/>
      <w:lvlText w:val=""/>
      <w:lvlJc w:val="left"/>
      <w:pPr>
        <w:tabs>
          <w:tab w:val="num" w:pos="3283"/>
        </w:tabs>
        <w:ind w:left="3283" w:hanging="360"/>
      </w:pPr>
      <w:rPr>
        <w:rFonts w:ascii="Symbol" w:hAnsi="Symbol" w:hint="default"/>
      </w:rPr>
    </w:lvl>
    <w:lvl w:ilvl="4" w:tplc="04190003">
      <w:start w:val="1"/>
      <w:numFmt w:val="bullet"/>
      <w:lvlText w:val="o"/>
      <w:lvlJc w:val="left"/>
      <w:pPr>
        <w:tabs>
          <w:tab w:val="num" w:pos="4003"/>
        </w:tabs>
        <w:ind w:left="4003" w:hanging="360"/>
      </w:pPr>
      <w:rPr>
        <w:rFonts w:ascii="Courier New" w:hAnsi="Courier New" w:cs="Courier New" w:hint="default"/>
      </w:rPr>
    </w:lvl>
    <w:lvl w:ilvl="5" w:tplc="04190005">
      <w:start w:val="1"/>
      <w:numFmt w:val="bullet"/>
      <w:lvlText w:val=""/>
      <w:lvlJc w:val="left"/>
      <w:pPr>
        <w:tabs>
          <w:tab w:val="num" w:pos="4723"/>
        </w:tabs>
        <w:ind w:left="4723" w:hanging="360"/>
      </w:pPr>
      <w:rPr>
        <w:rFonts w:ascii="Wingdings" w:hAnsi="Wingdings" w:hint="default"/>
      </w:rPr>
    </w:lvl>
    <w:lvl w:ilvl="6" w:tplc="04190001">
      <w:start w:val="1"/>
      <w:numFmt w:val="bullet"/>
      <w:lvlText w:val=""/>
      <w:lvlJc w:val="left"/>
      <w:pPr>
        <w:tabs>
          <w:tab w:val="num" w:pos="5443"/>
        </w:tabs>
        <w:ind w:left="5443" w:hanging="360"/>
      </w:pPr>
      <w:rPr>
        <w:rFonts w:ascii="Symbol" w:hAnsi="Symbol" w:hint="default"/>
      </w:rPr>
    </w:lvl>
    <w:lvl w:ilvl="7" w:tplc="04190003">
      <w:start w:val="1"/>
      <w:numFmt w:val="bullet"/>
      <w:lvlText w:val="o"/>
      <w:lvlJc w:val="left"/>
      <w:pPr>
        <w:tabs>
          <w:tab w:val="num" w:pos="6163"/>
        </w:tabs>
        <w:ind w:left="6163" w:hanging="360"/>
      </w:pPr>
      <w:rPr>
        <w:rFonts w:ascii="Courier New" w:hAnsi="Courier New" w:cs="Courier New" w:hint="default"/>
      </w:rPr>
    </w:lvl>
    <w:lvl w:ilvl="8" w:tplc="04190005">
      <w:start w:val="1"/>
      <w:numFmt w:val="bullet"/>
      <w:lvlText w:val=""/>
      <w:lvlJc w:val="left"/>
      <w:pPr>
        <w:tabs>
          <w:tab w:val="num" w:pos="6883"/>
        </w:tabs>
        <w:ind w:left="6883" w:hanging="360"/>
      </w:pPr>
      <w:rPr>
        <w:rFonts w:ascii="Wingdings" w:hAnsi="Wingdings" w:hint="default"/>
      </w:rPr>
    </w:lvl>
  </w:abstractNum>
  <w:abstractNum w:abstractNumId="1" w15:restartNumberingAfterBreak="0">
    <w:nsid w:val="135E2260"/>
    <w:multiLevelType w:val="hybridMultilevel"/>
    <w:tmpl w:val="EE388C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FAE0542"/>
    <w:multiLevelType w:val="hybridMultilevel"/>
    <w:tmpl w:val="E53E32FE"/>
    <w:lvl w:ilvl="0" w:tplc="BE1235BC">
      <w:start w:val="1"/>
      <w:numFmt w:val="decimal"/>
      <w:lvlText w:val="%1."/>
      <w:lvlJc w:val="left"/>
      <w:pPr>
        <w:tabs>
          <w:tab w:val="num" w:pos="0"/>
        </w:tabs>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F3127CB"/>
    <w:multiLevelType w:val="hybridMultilevel"/>
    <w:tmpl w:val="C01CA3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9852CEA"/>
    <w:multiLevelType w:val="hybridMultilevel"/>
    <w:tmpl w:val="7A6AD450"/>
    <w:lvl w:ilvl="0" w:tplc="312CC3F4">
      <w:start w:val="1"/>
      <w:numFmt w:val="decimal"/>
      <w:lvlText w:val="%1)"/>
      <w:lvlJc w:val="left"/>
      <w:pPr>
        <w:tabs>
          <w:tab w:val="num" w:pos="1320"/>
        </w:tabs>
        <w:ind w:left="13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E432FCA"/>
    <w:multiLevelType w:val="hybridMultilevel"/>
    <w:tmpl w:val="EAD0EE2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4D35965"/>
    <w:multiLevelType w:val="hybridMultilevel"/>
    <w:tmpl w:val="87A2E822"/>
    <w:lvl w:ilvl="0" w:tplc="9056C5E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403D2A"/>
    <w:multiLevelType w:val="hybridMultilevel"/>
    <w:tmpl w:val="EE388C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AE37D83"/>
    <w:multiLevelType w:val="hybridMultilevel"/>
    <w:tmpl w:val="177A0298"/>
    <w:lvl w:ilvl="0" w:tplc="FB6AC27E">
      <w:start w:val="1"/>
      <w:numFmt w:val="upperRoman"/>
      <w:lvlText w:val="%1."/>
      <w:lvlJc w:val="left"/>
      <w:pPr>
        <w:ind w:left="1080" w:hanging="720"/>
      </w:pPr>
      <w:rPr>
        <w:rFonts w:hint="default"/>
        <w:b w:val="0"/>
        <w:i w:val="0"/>
      </w:rPr>
    </w:lvl>
    <w:lvl w:ilvl="1" w:tplc="E2E02F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046F6B"/>
    <w:multiLevelType w:val="hybridMultilevel"/>
    <w:tmpl w:val="820A326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2F51756"/>
    <w:multiLevelType w:val="hybridMultilevel"/>
    <w:tmpl w:val="D46A8228"/>
    <w:lvl w:ilvl="0" w:tplc="BE1235BC">
      <w:start w:val="1"/>
      <w:numFmt w:val="decimal"/>
      <w:lvlText w:val="%1."/>
      <w:lvlJc w:val="left"/>
      <w:pPr>
        <w:tabs>
          <w:tab w:val="num" w:pos="0"/>
        </w:tabs>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6342342"/>
    <w:multiLevelType w:val="hybridMultilevel"/>
    <w:tmpl w:val="DE703066"/>
    <w:lvl w:ilvl="0" w:tplc="C48EF844">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6CF37731"/>
    <w:multiLevelType w:val="hybridMultilevel"/>
    <w:tmpl w:val="A63832E0"/>
    <w:lvl w:ilvl="0" w:tplc="9056C5E0">
      <w:start w:val="1"/>
      <w:numFmt w:val="decimal"/>
      <w:lvlText w:val="%1."/>
      <w:lvlJc w:val="left"/>
      <w:pPr>
        <w:tabs>
          <w:tab w:val="num" w:pos="5322"/>
        </w:tabs>
        <w:ind w:left="5322"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3" w15:restartNumberingAfterBreak="0">
    <w:nsid w:val="77BC44E5"/>
    <w:multiLevelType w:val="hybridMultilevel"/>
    <w:tmpl w:val="0CA8FD5C"/>
    <w:lvl w:ilvl="0" w:tplc="312CC3F4">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4" w15:restartNumberingAfterBreak="0">
    <w:nsid w:val="7C3A0B36"/>
    <w:multiLevelType w:val="hybridMultilevel"/>
    <w:tmpl w:val="87A2E822"/>
    <w:lvl w:ilvl="0" w:tplc="9056C5E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4"/>
  </w:num>
  <w:num w:numId="9">
    <w:abstractNumId w:val="3"/>
  </w:num>
  <w:num w:numId="10">
    <w:abstractNumId w:val="12"/>
  </w:num>
  <w:num w:numId="11">
    <w:abstractNumId w:val="8"/>
  </w:num>
  <w:num w:numId="12">
    <w:abstractNumId w:val="11"/>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93"/>
    <w:rsid w:val="000D4693"/>
    <w:rsid w:val="0023111F"/>
    <w:rsid w:val="0025605E"/>
    <w:rsid w:val="003741EE"/>
    <w:rsid w:val="003F13D3"/>
    <w:rsid w:val="00450C24"/>
    <w:rsid w:val="00460FB5"/>
    <w:rsid w:val="005213F9"/>
    <w:rsid w:val="00590BAE"/>
    <w:rsid w:val="005C282F"/>
    <w:rsid w:val="006572DC"/>
    <w:rsid w:val="007242A2"/>
    <w:rsid w:val="007D70D1"/>
    <w:rsid w:val="007E5A7B"/>
    <w:rsid w:val="009D31C5"/>
    <w:rsid w:val="00A24FE4"/>
    <w:rsid w:val="00A558A8"/>
    <w:rsid w:val="00DD56C3"/>
    <w:rsid w:val="00EE12A5"/>
    <w:rsid w:val="00F76AEE"/>
    <w:rsid w:val="00FE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E4E51C"/>
  <w15:chartTrackingRefBased/>
  <w15:docId w15:val="{3308D714-C5CA-4E2E-831D-7B4C67CE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3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rsid w:val="003F13D3"/>
  </w:style>
  <w:style w:type="paragraph" w:styleId="a3">
    <w:name w:val="List Paragraph"/>
    <w:basedOn w:val="a"/>
    <w:uiPriority w:val="34"/>
    <w:qFormat/>
    <w:rsid w:val="007D70D1"/>
    <w:pPr>
      <w:ind w:left="720"/>
      <w:contextualSpacing/>
    </w:pPr>
  </w:style>
  <w:style w:type="paragraph" w:customStyle="1" w:styleId="c10">
    <w:name w:val="c10"/>
    <w:basedOn w:val="a"/>
    <w:rsid w:val="007242A2"/>
    <w:pPr>
      <w:spacing w:before="100" w:beforeAutospacing="1" w:after="100" w:afterAutospacing="1"/>
    </w:pPr>
  </w:style>
  <w:style w:type="paragraph" w:styleId="2">
    <w:name w:val="Body Text 2"/>
    <w:basedOn w:val="a"/>
    <w:link w:val="20"/>
    <w:unhideWhenUsed/>
    <w:rsid w:val="00590BAE"/>
    <w:pPr>
      <w:jc w:val="both"/>
    </w:pPr>
    <w:rPr>
      <w:lang w:val="en-US"/>
    </w:rPr>
  </w:style>
  <w:style w:type="character" w:customStyle="1" w:styleId="20">
    <w:name w:val="Основной текст 2 Знак"/>
    <w:basedOn w:val="a0"/>
    <w:link w:val="2"/>
    <w:rsid w:val="00590BAE"/>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237789">
      <w:bodyDiv w:val="1"/>
      <w:marLeft w:val="0"/>
      <w:marRight w:val="0"/>
      <w:marTop w:val="0"/>
      <w:marBottom w:val="0"/>
      <w:divBdr>
        <w:top w:val="none" w:sz="0" w:space="0" w:color="auto"/>
        <w:left w:val="none" w:sz="0" w:space="0" w:color="auto"/>
        <w:bottom w:val="none" w:sz="0" w:space="0" w:color="auto"/>
        <w:right w:val="none" w:sz="0" w:space="0" w:color="auto"/>
      </w:divBdr>
    </w:div>
    <w:div w:id="17072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Монахова</dc:creator>
  <cp:keywords/>
  <dc:description/>
  <cp:lastModifiedBy>Антонина Монахова</cp:lastModifiedBy>
  <cp:revision>22</cp:revision>
  <dcterms:created xsi:type="dcterms:W3CDTF">2018-04-15T19:03:00Z</dcterms:created>
  <dcterms:modified xsi:type="dcterms:W3CDTF">2018-11-13T16:40:00Z</dcterms:modified>
</cp:coreProperties>
</file>